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CD623" w14:textId="6F442BB6" w:rsidR="00ED2AE2" w:rsidRPr="004165E4" w:rsidRDefault="00ED2AE2" w:rsidP="000907B8"/>
    <w:p w14:paraId="5DEB0DC7" w14:textId="4D505C96" w:rsidR="00833FE9" w:rsidRPr="004165E4" w:rsidRDefault="00833FE9" w:rsidP="000907B8"/>
    <w:p w14:paraId="69618B62" w14:textId="177336C5" w:rsidR="00E64B08" w:rsidRPr="004165E4" w:rsidRDefault="00E64B08" w:rsidP="00486D84"/>
    <w:p w14:paraId="03F335D0" w14:textId="2464297B" w:rsidR="00BD491C" w:rsidRDefault="00BD491C" w:rsidP="00406253">
      <w:pPr>
        <w:suppressAutoHyphens w:val="0"/>
        <w:spacing w:line="240" w:lineRule="auto"/>
        <w:ind w:left="-993"/>
        <w:rPr>
          <w:lang w:val="en-GB"/>
        </w:rPr>
      </w:pPr>
    </w:p>
    <w:tbl>
      <w:tblPr>
        <w:tblStyle w:val="Tabelraster"/>
        <w:tblW w:w="0" w:type="auto"/>
        <w:tblInd w:w="-993" w:type="dxa"/>
        <w:tblLook w:val="04A0" w:firstRow="1" w:lastRow="0" w:firstColumn="1" w:lastColumn="0" w:noHBand="0" w:noVBand="1"/>
      </w:tblPr>
      <w:tblGrid>
        <w:gridCol w:w="6375"/>
        <w:gridCol w:w="2349"/>
      </w:tblGrid>
      <w:tr w:rsidR="00BD491C" w14:paraId="28A5A09D" w14:textId="77777777" w:rsidTr="00596E55">
        <w:trPr>
          <w:trHeight w:val="2229"/>
        </w:trPr>
        <w:tc>
          <w:tcPr>
            <w:tcW w:w="6375" w:type="dxa"/>
            <w:tcBorders>
              <w:right w:val="nil"/>
            </w:tcBorders>
          </w:tcPr>
          <w:p w14:paraId="12F30112" w14:textId="77777777" w:rsidR="00BD491C" w:rsidRPr="00803EBF" w:rsidRDefault="00DD681C" w:rsidP="00406253">
            <w:pPr>
              <w:suppressAutoHyphens w:val="0"/>
              <w:spacing w:line="240" w:lineRule="auto"/>
              <w:rPr>
                <w:b/>
                <w:bCs/>
              </w:rPr>
            </w:pPr>
            <w:r w:rsidRPr="00803EBF">
              <w:rPr>
                <w:b/>
                <w:bCs/>
              </w:rPr>
              <w:t>Prof. dr. Guido Van Limberghen</w:t>
            </w:r>
          </w:p>
          <w:p w14:paraId="08CF8EAB" w14:textId="77777777" w:rsidR="00DD681C" w:rsidRDefault="00DD681C" w:rsidP="00406253">
            <w:pPr>
              <w:suppressAutoHyphens w:val="0"/>
              <w:spacing w:line="240" w:lineRule="auto"/>
            </w:pPr>
          </w:p>
          <w:p w14:paraId="30F2A91D" w14:textId="77777777" w:rsidR="00803EBF" w:rsidRDefault="00803EBF" w:rsidP="00406253">
            <w:pPr>
              <w:suppressAutoHyphens w:val="0"/>
              <w:spacing w:line="240" w:lineRule="auto"/>
            </w:pPr>
            <w:r>
              <w:t>Vrije Universiteit Brussel</w:t>
            </w:r>
          </w:p>
          <w:p w14:paraId="4C13C512" w14:textId="57D8BDB5" w:rsidR="00803EBF" w:rsidRDefault="00803EBF" w:rsidP="00406253">
            <w:pPr>
              <w:suppressAutoHyphens w:val="0"/>
              <w:spacing w:line="240" w:lineRule="auto"/>
            </w:pPr>
            <w:proofErr w:type="spellStart"/>
            <w:r>
              <w:t>Department</w:t>
            </w:r>
            <w:proofErr w:type="spellEnd"/>
            <w:r>
              <w:t xml:space="preserve"> of Public </w:t>
            </w:r>
            <w:proofErr w:type="spellStart"/>
            <w:r>
              <w:t>Law</w:t>
            </w:r>
            <w:proofErr w:type="spellEnd"/>
          </w:p>
          <w:p w14:paraId="40C66A60" w14:textId="77777777" w:rsidR="00803EBF" w:rsidRDefault="008F1ED3" w:rsidP="00406253">
            <w:pPr>
              <w:suppressAutoHyphens w:val="0"/>
              <w:spacing w:line="240" w:lineRule="auto"/>
            </w:pPr>
            <w:r>
              <w:t>Pleinlaan 2</w:t>
            </w:r>
          </w:p>
          <w:p w14:paraId="441D8E97" w14:textId="77777777" w:rsidR="008F1ED3" w:rsidRDefault="008F1ED3" w:rsidP="00406253">
            <w:pPr>
              <w:suppressAutoHyphens w:val="0"/>
              <w:spacing w:line="240" w:lineRule="auto"/>
            </w:pPr>
            <w:r>
              <w:t>1050 Brussels</w:t>
            </w:r>
          </w:p>
          <w:p w14:paraId="42479983" w14:textId="77777777" w:rsidR="008F1ED3" w:rsidRDefault="008F1ED3" w:rsidP="00406253">
            <w:pPr>
              <w:suppressAutoHyphens w:val="0"/>
              <w:spacing w:line="240" w:lineRule="auto"/>
            </w:pPr>
            <w:r>
              <w:t>Belgium</w:t>
            </w:r>
          </w:p>
          <w:p w14:paraId="4EB89706" w14:textId="77777777" w:rsidR="008F1ED3" w:rsidRDefault="008F1ED3" w:rsidP="00406253">
            <w:pPr>
              <w:suppressAutoHyphens w:val="0"/>
              <w:spacing w:line="240" w:lineRule="auto"/>
            </w:pPr>
            <w:r>
              <w:t>(0)2 629 25 61</w:t>
            </w:r>
          </w:p>
          <w:p w14:paraId="786FFE45" w14:textId="0AE1FAFC" w:rsidR="008F1ED3" w:rsidRPr="00DD681C" w:rsidRDefault="00596E55" w:rsidP="00406253">
            <w:pPr>
              <w:suppressAutoHyphens w:val="0"/>
              <w:spacing w:line="240" w:lineRule="auto"/>
            </w:pPr>
            <w:r>
              <w:t>Guido.Van.Limberghen@vub.be</w:t>
            </w:r>
          </w:p>
        </w:tc>
        <w:tc>
          <w:tcPr>
            <w:tcW w:w="2349" w:type="dxa"/>
            <w:tcBorders>
              <w:left w:val="nil"/>
            </w:tcBorders>
          </w:tcPr>
          <w:p w14:paraId="7B7A94A6" w14:textId="1A0234CC" w:rsidR="00BD491C" w:rsidRDefault="00BD491C" w:rsidP="00406253">
            <w:pPr>
              <w:suppressAutoHyphens w:val="0"/>
              <w:spacing w:line="240" w:lineRule="auto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61B0296F" wp14:editId="139D2B6F">
                  <wp:extent cx="1264285" cy="1351829"/>
                  <wp:effectExtent l="0" t="0" r="9525" b="1270"/>
                  <wp:docPr id="2" name="Afbeelding 2" descr="Afbeelding met persoon, person, kostuum, binn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persoon, person, kostuum, binnen&#10;&#10;Automatisch gegenereerde beschrijv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1351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982103" w14:textId="77777777" w:rsidR="00BD491C" w:rsidRDefault="00BD491C" w:rsidP="00406253">
      <w:pPr>
        <w:suppressAutoHyphens w:val="0"/>
        <w:spacing w:line="240" w:lineRule="auto"/>
        <w:ind w:left="-993"/>
        <w:rPr>
          <w:lang w:val="en-GB"/>
        </w:rPr>
      </w:pPr>
    </w:p>
    <w:p w14:paraId="177FE20C" w14:textId="360ECA39" w:rsidR="00BD491C" w:rsidRDefault="00BD491C" w:rsidP="00406253">
      <w:pPr>
        <w:suppressAutoHyphens w:val="0"/>
        <w:spacing w:line="240" w:lineRule="auto"/>
        <w:ind w:left="-993"/>
        <w:rPr>
          <w:lang w:val="en-GB"/>
        </w:rPr>
      </w:pPr>
    </w:p>
    <w:p w14:paraId="7070AC65" w14:textId="2D9287AB" w:rsidR="00BD491C" w:rsidRDefault="00BD491C" w:rsidP="00406253">
      <w:pPr>
        <w:suppressAutoHyphens w:val="0"/>
        <w:spacing w:line="240" w:lineRule="auto"/>
        <w:ind w:left="-993"/>
        <w:rPr>
          <w:lang w:val="en-GB"/>
        </w:rPr>
      </w:pPr>
    </w:p>
    <w:p w14:paraId="696B7107" w14:textId="59DC0570" w:rsidR="00BD491C" w:rsidRDefault="00BD491C" w:rsidP="00406253">
      <w:pPr>
        <w:suppressAutoHyphens w:val="0"/>
        <w:spacing w:line="240" w:lineRule="auto"/>
        <w:ind w:left="-993"/>
        <w:rPr>
          <w:lang w:val="en-GB"/>
        </w:rPr>
      </w:pPr>
    </w:p>
    <w:p w14:paraId="07724288" w14:textId="29938697" w:rsidR="00DB0E85" w:rsidRPr="00DB0E85" w:rsidRDefault="00DB0E85" w:rsidP="00DB0E85">
      <w:pPr>
        <w:suppressAutoHyphens w:val="0"/>
        <w:spacing w:line="240" w:lineRule="auto"/>
        <w:ind w:left="-993"/>
        <w:rPr>
          <w:lang w:val="en-GB"/>
        </w:rPr>
      </w:pPr>
      <w:r w:rsidRPr="00DB0E85">
        <w:rPr>
          <w:lang w:val="en-GB"/>
        </w:rPr>
        <w:t xml:space="preserve">Guido </w:t>
      </w:r>
      <w:r>
        <w:rPr>
          <w:lang w:val="en-GB"/>
        </w:rPr>
        <w:t xml:space="preserve">Van Limberghen </w:t>
      </w:r>
      <w:r w:rsidRPr="00DB0E85">
        <w:rPr>
          <w:lang w:val="en-GB"/>
        </w:rPr>
        <w:t>studied law (1984), notarial law (1985) and labour law and social security law (1986) at the Vrije Universiteit Brussel.</w:t>
      </w:r>
    </w:p>
    <w:p w14:paraId="456F12C7" w14:textId="77777777" w:rsidR="00DB0E85" w:rsidRPr="00DB0E85" w:rsidRDefault="00DB0E85" w:rsidP="00DB0E85">
      <w:pPr>
        <w:suppressAutoHyphens w:val="0"/>
        <w:spacing w:line="240" w:lineRule="auto"/>
        <w:ind w:left="-993"/>
        <w:rPr>
          <w:lang w:val="en-GB"/>
        </w:rPr>
      </w:pPr>
    </w:p>
    <w:p w14:paraId="51303F0C" w14:textId="39E58E90" w:rsidR="00DB0E85" w:rsidRPr="00DB0E85" w:rsidRDefault="00DB0E85" w:rsidP="00DB0E85">
      <w:pPr>
        <w:suppressAutoHyphens w:val="0"/>
        <w:spacing w:line="240" w:lineRule="auto"/>
        <w:ind w:left="-993"/>
        <w:rPr>
          <w:lang w:val="en-GB"/>
        </w:rPr>
      </w:pPr>
      <w:r w:rsidRPr="00DB0E85">
        <w:rPr>
          <w:lang w:val="en-GB"/>
        </w:rPr>
        <w:t>In 1990 he obtained his Ph.D. of Law at that same university with a thesis on the subject “Old age and survivors</w:t>
      </w:r>
      <w:r w:rsidR="00352242">
        <w:rPr>
          <w:lang w:val="en-GB"/>
        </w:rPr>
        <w:t>’</w:t>
      </w:r>
      <w:r w:rsidRPr="00DB0E85">
        <w:rPr>
          <w:lang w:val="en-GB"/>
        </w:rPr>
        <w:t xml:space="preserve"> pensions of Belgian people </w:t>
      </w:r>
      <w:r w:rsidR="00352242">
        <w:rPr>
          <w:lang w:val="en-GB"/>
        </w:rPr>
        <w:t xml:space="preserve">working or living </w:t>
      </w:r>
      <w:r w:rsidRPr="00DB0E85">
        <w:rPr>
          <w:lang w:val="en-GB"/>
        </w:rPr>
        <w:t>abroad”.</w:t>
      </w:r>
    </w:p>
    <w:p w14:paraId="42EF98A2" w14:textId="77777777" w:rsidR="00DB0E85" w:rsidRPr="00DB0E85" w:rsidRDefault="00DB0E85" w:rsidP="00DB0E85">
      <w:pPr>
        <w:suppressAutoHyphens w:val="0"/>
        <w:spacing w:line="240" w:lineRule="auto"/>
        <w:ind w:left="-993"/>
        <w:rPr>
          <w:lang w:val="en-GB"/>
        </w:rPr>
      </w:pPr>
    </w:p>
    <w:p w14:paraId="7CBF608E" w14:textId="77777777" w:rsidR="00DB0E85" w:rsidRPr="00DB0E85" w:rsidRDefault="00DB0E85" w:rsidP="00DB0E85">
      <w:pPr>
        <w:suppressAutoHyphens w:val="0"/>
        <w:spacing w:line="240" w:lineRule="auto"/>
        <w:ind w:left="-993"/>
        <w:rPr>
          <w:lang w:val="en-GB"/>
        </w:rPr>
      </w:pPr>
      <w:r w:rsidRPr="00DB0E85">
        <w:rPr>
          <w:lang w:val="en-GB"/>
        </w:rPr>
        <w:t>From 1985 until 1991 he was assistant at the Vrije Universiteit Brussel. Since 1992 he is a full time professor at the same university. From 2008 till 2014 he has been dean of the Faculty of Law and Criminology.</w:t>
      </w:r>
    </w:p>
    <w:p w14:paraId="54E82264" w14:textId="77777777" w:rsidR="00DB0E85" w:rsidRPr="00DB0E85" w:rsidRDefault="00DB0E85" w:rsidP="00DB0E85">
      <w:pPr>
        <w:suppressAutoHyphens w:val="0"/>
        <w:spacing w:line="240" w:lineRule="auto"/>
        <w:ind w:left="-993"/>
        <w:rPr>
          <w:lang w:val="en-GB"/>
        </w:rPr>
      </w:pPr>
    </w:p>
    <w:p w14:paraId="2CD37796" w14:textId="5D29B03E" w:rsidR="005A48BB" w:rsidRPr="005A48BB" w:rsidRDefault="005A48BB" w:rsidP="00C371E8">
      <w:pPr>
        <w:suppressAutoHyphens w:val="0"/>
        <w:spacing w:line="240" w:lineRule="auto"/>
        <w:ind w:left="-993"/>
        <w:rPr>
          <w:lang w:val="en-GB"/>
        </w:rPr>
      </w:pPr>
      <w:r w:rsidRPr="005A48BB">
        <w:rPr>
          <w:lang w:val="en-GB"/>
        </w:rPr>
        <w:t xml:space="preserve">Guido Van Limberghen teaches since more than </w:t>
      </w:r>
      <w:r w:rsidR="003C11F2">
        <w:rPr>
          <w:lang w:val="en-GB"/>
        </w:rPr>
        <w:t>3</w:t>
      </w:r>
      <w:r w:rsidR="00F12393">
        <w:rPr>
          <w:lang w:val="en-GB"/>
        </w:rPr>
        <w:t>5</w:t>
      </w:r>
      <w:r w:rsidRPr="005A48BB">
        <w:rPr>
          <w:lang w:val="en-GB"/>
        </w:rPr>
        <w:t xml:space="preserve"> years social security law in the master of law and the advanced master of labour law and social security law programme</w:t>
      </w:r>
      <w:r w:rsidR="00F12393">
        <w:rPr>
          <w:lang w:val="en-GB"/>
        </w:rPr>
        <w:t>s</w:t>
      </w:r>
      <w:r w:rsidRPr="005A48BB">
        <w:rPr>
          <w:lang w:val="en-GB"/>
        </w:rPr>
        <w:t xml:space="preserve"> of his university. He is also an invited lecturer in the postgraduate programme Pension Law at the University of Leuven. </w:t>
      </w:r>
    </w:p>
    <w:p w14:paraId="479F7E2C" w14:textId="77777777" w:rsidR="005A48BB" w:rsidRPr="005A48BB" w:rsidRDefault="005A48BB" w:rsidP="00406253">
      <w:pPr>
        <w:suppressAutoHyphens w:val="0"/>
        <w:spacing w:line="240" w:lineRule="auto"/>
        <w:ind w:left="-993"/>
        <w:rPr>
          <w:lang w:val="en-GB"/>
        </w:rPr>
      </w:pPr>
    </w:p>
    <w:p w14:paraId="7641BEE0" w14:textId="0B6816A8" w:rsidR="00C37BC1" w:rsidRDefault="005A48BB" w:rsidP="005C6E14">
      <w:pPr>
        <w:suppressAutoHyphens w:val="0"/>
        <w:spacing w:line="240" w:lineRule="auto"/>
        <w:ind w:left="-993"/>
        <w:rPr>
          <w:lang w:val="en-GB"/>
        </w:rPr>
      </w:pPr>
      <w:r w:rsidRPr="005A48BB">
        <w:rPr>
          <w:lang w:val="en-GB"/>
        </w:rPr>
        <w:t xml:space="preserve">His main fields of </w:t>
      </w:r>
      <w:r w:rsidR="00C0131C">
        <w:rPr>
          <w:lang w:val="en-GB"/>
        </w:rPr>
        <w:t>research</w:t>
      </w:r>
      <w:r w:rsidRPr="005A48BB">
        <w:rPr>
          <w:lang w:val="en-GB"/>
        </w:rPr>
        <w:t xml:space="preserve"> are old age, retirement and surviv</w:t>
      </w:r>
      <w:r w:rsidR="003C11F2">
        <w:rPr>
          <w:lang w:val="en-GB"/>
        </w:rPr>
        <w:t>ors’</w:t>
      </w:r>
      <w:r w:rsidRPr="005A48BB">
        <w:rPr>
          <w:lang w:val="en-GB"/>
        </w:rPr>
        <w:t xml:space="preserve"> pension schemes, social security </w:t>
      </w:r>
      <w:r w:rsidR="00302680">
        <w:rPr>
          <w:lang w:val="en-GB"/>
        </w:rPr>
        <w:t xml:space="preserve">rights of </w:t>
      </w:r>
      <w:r w:rsidRPr="005A48BB">
        <w:rPr>
          <w:lang w:val="en-GB"/>
        </w:rPr>
        <w:t xml:space="preserve">self-employed </w:t>
      </w:r>
      <w:r w:rsidR="00302680">
        <w:rPr>
          <w:lang w:val="en-GB"/>
        </w:rPr>
        <w:t xml:space="preserve">workers, </w:t>
      </w:r>
      <w:r w:rsidRPr="005A48BB">
        <w:rPr>
          <w:lang w:val="en-GB"/>
        </w:rPr>
        <w:t>migrant workers</w:t>
      </w:r>
      <w:r w:rsidR="00302680">
        <w:rPr>
          <w:lang w:val="en-GB"/>
        </w:rPr>
        <w:t xml:space="preserve">, </w:t>
      </w:r>
      <w:r w:rsidR="00057F66">
        <w:rPr>
          <w:lang w:val="en-GB"/>
        </w:rPr>
        <w:t>refugees, asylum seekers and undocumented migrants</w:t>
      </w:r>
      <w:r w:rsidRPr="005A48BB">
        <w:rPr>
          <w:lang w:val="en-GB"/>
        </w:rPr>
        <w:t xml:space="preserve"> and</w:t>
      </w:r>
      <w:r w:rsidR="00302680">
        <w:rPr>
          <w:lang w:val="en-GB"/>
        </w:rPr>
        <w:t xml:space="preserve"> </w:t>
      </w:r>
      <w:r w:rsidRPr="005A48BB">
        <w:rPr>
          <w:lang w:val="en-GB"/>
        </w:rPr>
        <w:t xml:space="preserve">prisoners. </w:t>
      </w:r>
      <w:r w:rsidR="003B71E1">
        <w:rPr>
          <w:lang w:val="en-GB"/>
        </w:rPr>
        <w:t xml:space="preserve">He was supervisor of </w:t>
      </w:r>
      <w:r w:rsidR="003B3DE3">
        <w:rPr>
          <w:lang w:val="en-GB"/>
        </w:rPr>
        <w:t xml:space="preserve">successfully defended PhD theses in 2011 (Nevens), 2013 (Alofs), 2015 (Louckx), 2017 (Shang) and 2019 </w:t>
      </w:r>
      <w:r w:rsidR="00AF3B33">
        <w:rPr>
          <w:lang w:val="en-GB"/>
        </w:rPr>
        <w:t>(</w:t>
      </w:r>
      <w:r w:rsidR="003B3DE3">
        <w:rPr>
          <w:lang w:val="en-GB"/>
        </w:rPr>
        <w:t>Nguyen</w:t>
      </w:r>
      <w:r w:rsidR="00AF3B33">
        <w:rPr>
          <w:lang w:val="en-GB"/>
        </w:rPr>
        <w:t>)</w:t>
      </w:r>
      <w:r w:rsidR="003B3DE3">
        <w:rPr>
          <w:lang w:val="en-GB"/>
        </w:rPr>
        <w:t>.</w:t>
      </w:r>
      <w:r w:rsidR="00483315">
        <w:rPr>
          <w:lang w:val="en-GB"/>
        </w:rPr>
        <w:t xml:space="preserve"> </w:t>
      </w:r>
      <w:r w:rsidR="00C0131C">
        <w:rPr>
          <w:lang w:val="en-GB"/>
        </w:rPr>
        <w:t>H</w:t>
      </w:r>
      <w:r w:rsidR="00483315">
        <w:rPr>
          <w:lang w:val="en-GB"/>
        </w:rPr>
        <w:t xml:space="preserve">e conducted </w:t>
      </w:r>
      <w:r w:rsidR="00C0131C">
        <w:rPr>
          <w:lang w:val="en-GB"/>
        </w:rPr>
        <w:t>many</w:t>
      </w:r>
      <w:r w:rsidR="00EF7BF6">
        <w:rPr>
          <w:lang w:val="en-GB"/>
        </w:rPr>
        <w:t xml:space="preserve"> research projects financed by Belgian and Flemish authorities.</w:t>
      </w:r>
    </w:p>
    <w:p w14:paraId="6FFA616A" w14:textId="73782122" w:rsidR="00D87298" w:rsidRDefault="00D87298" w:rsidP="00406253">
      <w:pPr>
        <w:suppressAutoHyphens w:val="0"/>
        <w:spacing w:line="240" w:lineRule="auto"/>
        <w:ind w:left="-993"/>
        <w:rPr>
          <w:lang w:val="en-GB"/>
        </w:rPr>
      </w:pPr>
    </w:p>
    <w:p w14:paraId="629BF87B" w14:textId="40D58B57" w:rsidR="00D87298" w:rsidRDefault="00EC5316" w:rsidP="00406253">
      <w:pPr>
        <w:suppressAutoHyphens w:val="0"/>
        <w:spacing w:line="240" w:lineRule="auto"/>
        <w:ind w:left="-993"/>
        <w:rPr>
          <w:color w:val="0000FF"/>
          <w:u w:val="single"/>
          <w:lang w:val="en-US"/>
        </w:rPr>
      </w:pPr>
      <w:r>
        <w:rPr>
          <w:lang w:val="en-GB"/>
        </w:rPr>
        <w:t>His</w:t>
      </w:r>
      <w:r w:rsidR="00D87298">
        <w:rPr>
          <w:lang w:val="en-GB"/>
        </w:rPr>
        <w:t xml:space="preserve"> full list of his publications can be found </w:t>
      </w:r>
      <w:hyperlink r:id="rId9" w:history="1">
        <w:r w:rsidR="00D87298" w:rsidRPr="00476CF1">
          <w:rPr>
            <w:rStyle w:val="Hyperlink"/>
            <w:lang w:val="en-GB"/>
          </w:rPr>
          <w:t>here</w:t>
        </w:r>
      </w:hyperlink>
      <w:r w:rsidR="00476CF1">
        <w:rPr>
          <w:lang w:val="en-GB"/>
        </w:rPr>
        <w:t>.</w:t>
      </w:r>
    </w:p>
    <w:p w14:paraId="36F40A39" w14:textId="4B38EAF9" w:rsidR="005C6E14" w:rsidRDefault="005C6E14" w:rsidP="00406253">
      <w:pPr>
        <w:suppressAutoHyphens w:val="0"/>
        <w:spacing w:line="240" w:lineRule="auto"/>
        <w:ind w:left="-993"/>
        <w:rPr>
          <w:color w:val="0000FF"/>
          <w:u w:val="single"/>
          <w:lang w:val="en-US"/>
        </w:rPr>
      </w:pPr>
    </w:p>
    <w:p w14:paraId="619B4120" w14:textId="1C1E4D55" w:rsidR="005C6E14" w:rsidRDefault="005C6E14" w:rsidP="00406253">
      <w:pPr>
        <w:suppressAutoHyphens w:val="0"/>
        <w:spacing w:line="240" w:lineRule="auto"/>
        <w:ind w:left="-993"/>
        <w:rPr>
          <w:color w:val="0000FF"/>
          <w:u w:val="single"/>
          <w:lang w:val="en-US"/>
        </w:rPr>
      </w:pPr>
    </w:p>
    <w:p w14:paraId="20539175" w14:textId="77777777" w:rsidR="005C6E14" w:rsidRPr="00DB0E85" w:rsidRDefault="005C6E14" w:rsidP="005C6E14">
      <w:pPr>
        <w:suppressAutoHyphens w:val="0"/>
        <w:spacing w:line="240" w:lineRule="auto"/>
        <w:ind w:left="-993"/>
        <w:rPr>
          <w:lang w:val="en-GB"/>
        </w:rPr>
      </w:pPr>
      <w:r w:rsidRPr="00DB0E85">
        <w:rPr>
          <w:lang w:val="en-GB"/>
        </w:rPr>
        <w:t xml:space="preserve">In 1991 he became a lawyer at the Brussels bar within the law firm De </w:t>
      </w:r>
      <w:proofErr w:type="spellStart"/>
      <w:r w:rsidRPr="00DB0E85">
        <w:rPr>
          <w:lang w:val="en-GB"/>
        </w:rPr>
        <w:t>Bandt</w:t>
      </w:r>
      <w:proofErr w:type="spellEnd"/>
      <w:r w:rsidRPr="00DB0E85">
        <w:rPr>
          <w:lang w:val="en-GB"/>
        </w:rPr>
        <w:t xml:space="preserve">, Van Hecke, </w:t>
      </w:r>
      <w:proofErr w:type="spellStart"/>
      <w:r w:rsidRPr="00DB0E85">
        <w:rPr>
          <w:lang w:val="en-GB"/>
        </w:rPr>
        <w:t>Lagae</w:t>
      </w:r>
      <w:proofErr w:type="spellEnd"/>
      <w:r w:rsidRPr="00DB0E85">
        <w:rPr>
          <w:lang w:val="en-GB"/>
        </w:rPr>
        <w:t>, currently known as Linklaters.</w:t>
      </w:r>
      <w:r>
        <w:rPr>
          <w:lang w:val="en-GB"/>
        </w:rPr>
        <w:t xml:space="preserve"> </w:t>
      </w:r>
      <w:r w:rsidRPr="00DB0E85">
        <w:rPr>
          <w:lang w:val="en-GB"/>
        </w:rPr>
        <w:t>In 2013 he joined the law firm Verbist &amp; Vanlerberghe Omega Law in Antwerp.</w:t>
      </w:r>
    </w:p>
    <w:p w14:paraId="51896E26" w14:textId="77777777" w:rsidR="005C6E14" w:rsidRPr="0047750D" w:rsidRDefault="005C6E14" w:rsidP="00406253">
      <w:pPr>
        <w:suppressAutoHyphens w:val="0"/>
        <w:spacing w:line="240" w:lineRule="auto"/>
        <w:ind w:left="-993"/>
        <w:rPr>
          <w:lang w:val="en-GB"/>
        </w:rPr>
      </w:pPr>
    </w:p>
    <w:sectPr w:rsidR="005C6E14" w:rsidRPr="0047750D" w:rsidSect="007346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 w:code="9"/>
      <w:pgMar w:top="1701" w:right="1333" w:bottom="1701" w:left="2467" w:header="567" w:footer="578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00035" w14:textId="77777777" w:rsidR="00EA3FBF" w:rsidRDefault="00EA3FBF">
      <w:r>
        <w:separator/>
      </w:r>
    </w:p>
    <w:p w14:paraId="3B34E59E" w14:textId="77777777" w:rsidR="00EA3FBF" w:rsidRDefault="00EA3FBF"/>
    <w:p w14:paraId="7759BB9B" w14:textId="77777777" w:rsidR="00EA3FBF" w:rsidRDefault="00EA3FBF"/>
  </w:endnote>
  <w:endnote w:type="continuationSeparator" w:id="0">
    <w:p w14:paraId="512EDAEC" w14:textId="77777777" w:rsidR="00EA3FBF" w:rsidRDefault="00EA3FBF">
      <w:r>
        <w:continuationSeparator/>
      </w:r>
    </w:p>
    <w:p w14:paraId="0D9175CA" w14:textId="77777777" w:rsidR="00EA3FBF" w:rsidRDefault="00EA3FBF"/>
    <w:p w14:paraId="206088FF" w14:textId="77777777" w:rsidR="00EA3FBF" w:rsidRDefault="00EA3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8D106" w14:textId="77777777" w:rsidR="008E64C4" w:rsidRDefault="008E64C4">
    <w:pPr>
      <w:pStyle w:val="Voettekst"/>
    </w:pPr>
  </w:p>
  <w:p w14:paraId="332FE6E9" w14:textId="77777777" w:rsidR="004D1486" w:rsidRDefault="004D14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style"/>
      <w:tblW w:w="0" w:type="auto"/>
      <w:tblLayout w:type="fixed"/>
      <w:tblLook w:val="0600" w:firstRow="0" w:lastRow="0" w:firstColumn="0" w:lastColumn="0" w:noHBand="1" w:noVBand="1"/>
    </w:tblPr>
    <w:tblGrid>
      <w:gridCol w:w="7416"/>
      <w:gridCol w:w="690"/>
    </w:tblGrid>
    <w:tr w:rsidR="00567B8A" w14:paraId="5E385A99" w14:textId="77777777" w:rsidTr="00CE585A">
      <w:tc>
        <w:tcPr>
          <w:tcW w:w="7416" w:type="dxa"/>
        </w:tcPr>
        <w:p w14:paraId="6B095373" w14:textId="77777777" w:rsidR="00567B8A" w:rsidRDefault="00C5363A">
          <w:pPr>
            <w:pStyle w:val="Voettekst"/>
          </w:pPr>
          <w:r w:rsidRPr="00C5363A">
            <w:rPr>
              <w:color w:val="0070C0"/>
            </w:rPr>
            <w:t xml:space="preserve">Pleinlaan 2 </w:t>
          </w:r>
          <w:r w:rsidRPr="00C5363A">
            <w:rPr>
              <w:noProof/>
              <w:color w:val="0070C0"/>
              <w:lang w:eastAsia="nl-BE"/>
            </w:rPr>
            <mc:AlternateContent>
              <mc:Choice Requires="wps">
                <w:drawing>
                  <wp:inline distT="0" distB="0" distL="0" distR="0" wp14:anchorId="1AD25E12" wp14:editId="136FA50B">
                    <wp:extent cx="32760" cy="43200"/>
                    <wp:effectExtent l="0" t="0" r="5715" b="0"/>
                    <wp:docPr id="14" name="Adres driehoek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rot="10800000">
                              <a:off x="0" y="0"/>
                              <a:ext cx="32760" cy="43200"/>
                            </a:xfrm>
                            <a:prstGeom prst="triangle">
                              <a:avLst/>
                            </a:prstGeom>
                            <a:solidFill>
                              <a:srgbClr val="FF66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F954794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" fillcolor="#f60" stroked="f" strokeweight="2pt">
                    <o:lock v:ext="edit" aspectratio="t"/>
                    <w10:anchorlock/>
                  </v:shape>
                </w:pict>
              </mc:Fallback>
            </mc:AlternateContent>
          </w:r>
          <w:r w:rsidRPr="00C5363A">
            <w:rPr>
              <w:color w:val="0070C0"/>
            </w:rPr>
            <w:t xml:space="preserve"> 1050 Brussel </w:t>
          </w:r>
          <w:r w:rsidRPr="00C5363A">
            <w:rPr>
              <w:noProof/>
              <w:color w:val="0070C0"/>
              <w:lang w:eastAsia="nl-BE"/>
            </w:rPr>
            <mc:AlternateContent>
              <mc:Choice Requires="wps">
                <w:drawing>
                  <wp:inline distT="0" distB="0" distL="0" distR="0" wp14:anchorId="6A96CF75" wp14:editId="36A1A83A">
                    <wp:extent cx="32760" cy="43200"/>
                    <wp:effectExtent l="0" t="0" r="5715" b="0"/>
                    <wp:docPr id="15" name="Adres driehoek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rot="10800000">
                              <a:off x="0" y="0"/>
                              <a:ext cx="32760" cy="43200"/>
                            </a:xfrm>
                            <a:prstGeom prst="triangle">
                              <a:avLst/>
                            </a:prstGeom>
                            <a:solidFill>
                              <a:srgbClr val="FF66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25C8267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" fillcolor="#f60" stroked="f" strokeweight="2pt">
                    <o:lock v:ext="edit" aspectratio="t"/>
                    <w10:anchorlock/>
                  </v:shape>
                </w:pict>
              </mc:Fallback>
            </mc:AlternateContent>
          </w:r>
          <w:r w:rsidRPr="00C5363A">
            <w:rPr>
              <w:color w:val="0070C0"/>
            </w:rPr>
            <w:t xml:space="preserve"> Tel. +32 (0)2 629 25 61 </w:t>
          </w:r>
          <w:r w:rsidRPr="00C5363A">
            <w:rPr>
              <w:noProof/>
              <w:color w:val="0070C0"/>
              <w:lang w:eastAsia="nl-BE"/>
            </w:rPr>
            <mc:AlternateContent>
              <mc:Choice Requires="wps">
                <w:drawing>
                  <wp:inline distT="0" distB="0" distL="0" distR="0" wp14:anchorId="2D6394F7" wp14:editId="6056A59D">
                    <wp:extent cx="32760" cy="43200"/>
                    <wp:effectExtent l="0" t="0" r="5715" b="0"/>
                    <wp:docPr id="16" name="Adres driehoek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rot="10800000">
                              <a:off x="0" y="0"/>
                              <a:ext cx="32760" cy="43200"/>
                            </a:xfrm>
                            <a:prstGeom prst="triangle">
                              <a:avLst/>
                            </a:prstGeom>
                            <a:solidFill>
                              <a:srgbClr val="FF66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20D6B6E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" fillcolor="#f60" stroked="f" strokeweight="2pt">
                    <o:lock v:ext="edit" aspectratio="t"/>
                    <w10:anchorlock/>
                  </v:shape>
                </w:pict>
              </mc:Fallback>
            </mc:AlternateContent>
          </w:r>
          <w:r w:rsidRPr="00C5363A">
            <w:rPr>
              <w:color w:val="0070C0"/>
            </w:rPr>
            <w:t xml:space="preserve"> gvlimber@vub.ac.be</w:t>
          </w:r>
        </w:p>
      </w:tc>
      <w:tc>
        <w:tcPr>
          <w:tcW w:w="690" w:type="dxa"/>
        </w:tcPr>
        <w:p w14:paraId="0366B507" w14:textId="183D6505" w:rsidR="00567B8A" w:rsidRDefault="00567B8A" w:rsidP="00567B8A">
          <w:pPr>
            <w:pStyle w:val="Voettekst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52739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C371E8">
            <w:rPr>
              <w:noProof/>
            </w:rPr>
            <w:t>2</w:t>
          </w:r>
          <w:r>
            <w:fldChar w:fldCharType="end"/>
          </w:r>
        </w:p>
      </w:tc>
    </w:tr>
  </w:tbl>
  <w:p w14:paraId="2F2086D8" w14:textId="77777777" w:rsidR="00567B8A" w:rsidRDefault="00567B8A" w:rsidP="00E4248A">
    <w:pPr>
      <w:pStyle w:val="Small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style"/>
      <w:tblW w:w="0" w:type="auto"/>
      <w:tblInd w:w="-1333" w:type="dxa"/>
      <w:tblLayout w:type="fixed"/>
      <w:tblLook w:val="0600" w:firstRow="0" w:lastRow="0" w:firstColumn="0" w:lastColumn="0" w:noHBand="1" w:noVBand="1"/>
    </w:tblPr>
    <w:tblGrid>
      <w:gridCol w:w="1333"/>
    </w:tblGrid>
    <w:tr w:rsidR="005C6E14" w:rsidRPr="00C5363A" w14:paraId="682CAC41" w14:textId="77777777" w:rsidTr="006D3A61">
      <w:trPr>
        <w:cantSplit/>
      </w:trPr>
      <w:tc>
        <w:tcPr>
          <w:tcW w:w="1333" w:type="dxa"/>
          <w:tcMar>
            <w:bottom w:w="57" w:type="dxa"/>
          </w:tcMar>
          <w:vAlign w:val="bottom"/>
        </w:tcPr>
        <w:p w14:paraId="10F67111" w14:textId="77777777" w:rsidR="005C6E14" w:rsidRDefault="005C6E14" w:rsidP="006D3A61">
          <w:pPr>
            <w:pStyle w:val="FooterVUBname"/>
          </w:pPr>
        </w:p>
      </w:tc>
    </w:tr>
  </w:tbl>
  <w:p w14:paraId="784A109D" w14:textId="77777777" w:rsidR="005F1C79" w:rsidRPr="00C5363A" w:rsidRDefault="005F1C79" w:rsidP="006D3A61">
    <w:pPr>
      <w:pStyle w:val="Small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CE42C" w14:textId="77777777" w:rsidR="00EA3FBF" w:rsidRDefault="00EA3FBF">
      <w:r>
        <w:separator/>
      </w:r>
    </w:p>
    <w:p w14:paraId="47AA344A" w14:textId="77777777" w:rsidR="00EA3FBF" w:rsidRDefault="00EA3FBF"/>
    <w:p w14:paraId="67A4DF96" w14:textId="77777777" w:rsidR="00EA3FBF" w:rsidRDefault="00EA3FBF"/>
  </w:footnote>
  <w:footnote w:type="continuationSeparator" w:id="0">
    <w:p w14:paraId="30352146" w14:textId="77777777" w:rsidR="00EA3FBF" w:rsidRDefault="00EA3FBF">
      <w:r>
        <w:continuationSeparator/>
      </w:r>
    </w:p>
    <w:p w14:paraId="014A589E" w14:textId="77777777" w:rsidR="00EA3FBF" w:rsidRDefault="00EA3FBF"/>
    <w:p w14:paraId="1C36653D" w14:textId="77777777" w:rsidR="00EA3FBF" w:rsidRDefault="00EA3F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C62B" w14:textId="77777777" w:rsidR="008E64C4" w:rsidRDefault="008E64C4"/>
  <w:p w14:paraId="125D6849" w14:textId="77777777" w:rsidR="004D1486" w:rsidRDefault="004D14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F78A" w14:textId="77777777" w:rsidR="002E7796" w:rsidRDefault="002E7796" w:rsidP="002E7796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C49226E" wp14:editId="2CBAA9BB">
              <wp:simplePos x="0" y="0"/>
              <wp:positionH relativeFrom="page">
                <wp:posOffset>6840855</wp:posOffset>
              </wp:positionH>
              <wp:positionV relativeFrom="page">
                <wp:posOffset>1080135</wp:posOffset>
              </wp:positionV>
              <wp:extent cx="359280" cy="996480"/>
              <wp:effectExtent l="19050" t="0" r="22225" b="51435"/>
              <wp:wrapNone/>
              <wp:docPr id="1" name="Rechthoekige drie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9280" cy="996480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0BC72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1" o:spid="_x0000_s1026" type="#_x0000_t6" style="position:absolute;margin-left:538.65pt;margin-top:85.05pt;width:28.3pt;height:78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" fillcolor="#f60 [3204]" strokecolor="#f60 [3204]" strokeweight="1pt">
              <v:textbox inset="2mm,2mm,2mm,2mm"/>
              <w10:wrap anchorx="page" anchory="page"/>
              <w10:anchorlock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0" distR="0" simplePos="0" relativeHeight="251669504" behindDoc="0" locked="1" layoutInCell="1" allowOverlap="0" wp14:anchorId="100E47A0" wp14:editId="0EDE6CB1">
              <wp:simplePos x="0" y="0"/>
              <wp:positionH relativeFrom="page">
                <wp:posOffset>0</wp:posOffset>
              </wp:positionH>
              <wp:positionV relativeFrom="page">
                <wp:posOffset>3607435</wp:posOffset>
              </wp:positionV>
              <wp:extent cx="359280" cy="3240"/>
              <wp:effectExtent l="0" t="0" r="22225" b="34925"/>
              <wp:wrapNone/>
              <wp:docPr id="4" name="Vouwlijn 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359280" cy="3240"/>
                      </a:xfrm>
                      <a:prstGeom prst="line">
                        <a:avLst/>
                      </a:prstGeom>
                      <a:ln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599FB" id="Vouwlijn p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0,284.05pt" to="28.3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" o:allowoverlap="f" strokecolor="#f60">
              <o:lock v:ext="edit" aspectratio="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style"/>
      <w:tblpPr w:vertAnchor="page" w:horzAnchor="page" w:tblpX="1022" w:tblpY="1135"/>
      <w:tblOverlap w:val="never"/>
      <w:tblW w:w="9639" w:type="dxa"/>
      <w:tblLayout w:type="fixed"/>
      <w:tblLook w:val="0600" w:firstRow="0" w:lastRow="0" w:firstColumn="0" w:lastColumn="0" w:noHBand="1" w:noVBand="1"/>
    </w:tblPr>
    <w:tblGrid>
      <w:gridCol w:w="6274"/>
      <w:gridCol w:w="3365"/>
    </w:tblGrid>
    <w:tr w:rsidR="008B74E4" w14:paraId="0AD6FCC9" w14:textId="77777777" w:rsidTr="008B74E4">
      <w:trPr>
        <w:cantSplit/>
        <w:trHeight w:hRule="exact" w:val="1134"/>
      </w:trPr>
      <w:tc>
        <w:tcPr>
          <w:tcW w:w="6237" w:type="dxa"/>
        </w:tcPr>
        <w:p w14:paraId="41CFE9B4" w14:textId="77777777" w:rsidR="008B74E4" w:rsidRPr="00DE7D5F" w:rsidRDefault="0064283F" w:rsidP="008B74E4">
          <w:pPr>
            <w:pStyle w:val="Logo"/>
          </w:pPr>
          <w:r>
            <w:rPr>
              <w:noProof/>
              <w:lang w:eastAsia="nl-BE"/>
            </w:rPr>
            <w:drawing>
              <wp:inline distT="0" distB="0" distL="0" distR="0" wp14:anchorId="13A61B7E" wp14:editId="07777777">
                <wp:extent cx="2042280" cy="718920"/>
                <wp:effectExtent l="0" t="0" r="0" b="5080"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280" cy="71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vAlign w:val="center"/>
        </w:tcPr>
        <w:p w14:paraId="45358D00" w14:textId="77777777" w:rsidR="00C5121E" w:rsidRPr="00DE7D5F" w:rsidRDefault="00C5121E" w:rsidP="00C5121E">
          <w:pPr>
            <w:pStyle w:val="Vakgroepnaam"/>
          </w:pPr>
        </w:p>
      </w:tc>
    </w:tr>
  </w:tbl>
  <w:p w14:paraId="26940061" w14:textId="77777777" w:rsidR="005C7B2C" w:rsidRDefault="00974126" w:rsidP="007804AE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A4A3A1D" wp14:editId="3CA44BB8">
              <wp:simplePos x="0" y="0"/>
              <wp:positionH relativeFrom="page">
                <wp:posOffset>6840855</wp:posOffset>
              </wp:positionH>
              <wp:positionV relativeFrom="page">
                <wp:posOffset>720090</wp:posOffset>
              </wp:positionV>
              <wp:extent cx="359280" cy="996480"/>
              <wp:effectExtent l="19050" t="0" r="22225" b="51435"/>
              <wp:wrapNone/>
              <wp:docPr id="17" name="Rechthoekige driehoe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9280" cy="996480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6D09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17" o:spid="_x0000_s1026" type="#_x0000_t6" style="position:absolute;margin-left:538.65pt;margin-top:56.7pt;width:28.3pt;height:78.4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" fillcolor="#f60 [3204]" strokecolor="#f60 [3204]" strokeweight="1pt">
              <v:textbox inset="2mm,2mm,2mm,2mm"/>
              <w10:wrap anchorx="page" anchory="page"/>
              <w10:anchorlock/>
            </v:shape>
          </w:pict>
        </mc:Fallback>
      </mc:AlternateContent>
    </w:r>
    <w:r w:rsidR="005C7B2C">
      <w:rPr>
        <w:noProof/>
        <w:lang w:eastAsia="nl-BE"/>
      </w:rPr>
      <mc:AlternateContent>
        <mc:Choice Requires="wps">
          <w:drawing>
            <wp:anchor distT="0" distB="0" distL="0" distR="0" simplePos="0" relativeHeight="251660288" behindDoc="0" locked="1" layoutInCell="1" allowOverlap="0" wp14:anchorId="05F99BE0" wp14:editId="53DDA588">
              <wp:simplePos x="0" y="0"/>
              <wp:positionH relativeFrom="page">
                <wp:posOffset>0</wp:posOffset>
              </wp:positionH>
              <wp:positionV relativeFrom="page">
                <wp:posOffset>3607435</wp:posOffset>
              </wp:positionV>
              <wp:extent cx="359280" cy="3240"/>
              <wp:effectExtent l="0" t="0" r="22225" b="34925"/>
              <wp:wrapNone/>
              <wp:docPr id="26" name="Vouwlijn 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359280" cy="3240"/>
                      </a:xfrm>
                      <a:prstGeom prst="line">
                        <a:avLst/>
                      </a:prstGeom>
                      <a:ln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2BEE6E" id="Vouwlijn p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0,284.05pt" to="28.3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" o:allowoverlap="f" strokecolor="#f60">
              <o:lock v:ext="edit" aspectratio="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27EF"/>
    <w:multiLevelType w:val="multilevel"/>
    <w:tmpl w:val="6F4054D2"/>
    <w:name w:val="Headings2"/>
    <w:numStyleLink w:val="Headings"/>
  </w:abstractNum>
  <w:abstractNum w:abstractNumId="1" w15:restartNumberingAfterBreak="0">
    <w:nsid w:val="0AFB5EBD"/>
    <w:multiLevelType w:val="multilevel"/>
    <w:tmpl w:val="7988EE76"/>
    <w:name w:val="NSPYRE opsomming2"/>
    <w:numStyleLink w:val="Bulletedlist"/>
  </w:abstractNum>
  <w:abstractNum w:abstractNumId="2" w15:restartNumberingAfterBreak="0">
    <w:nsid w:val="0EEF10F8"/>
    <w:multiLevelType w:val="multilevel"/>
    <w:tmpl w:val="6F4054D2"/>
    <w:name w:val="VUB headings"/>
    <w:styleLink w:val="Headings"/>
    <w:lvl w:ilvl="0">
      <w:start w:val="1"/>
      <w:numFmt w:val="decimal"/>
      <w:pStyle w:val="Kop1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pStyle w:val="Kop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pStyle w:val="Kop7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Kop8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Kop9"/>
      <w:lvlText w:val="%7.%8.%9"/>
      <w:lvlJc w:val="left"/>
      <w:pPr>
        <w:ind w:left="737" w:hanging="737"/>
      </w:pPr>
      <w:rPr>
        <w:rFonts w:hint="default"/>
      </w:rPr>
    </w:lvl>
  </w:abstractNum>
  <w:abstractNum w:abstractNumId="3" w15:restartNumberingAfterBreak="0">
    <w:nsid w:val="0F264D8F"/>
    <w:multiLevelType w:val="multilevel"/>
    <w:tmpl w:val="DE86569E"/>
    <w:name w:val="OP genummerde lijst3"/>
    <w:numStyleLink w:val="Numberedlist"/>
  </w:abstractNum>
  <w:abstractNum w:abstractNumId="4" w15:restartNumberingAfterBreak="0">
    <w:nsid w:val="0F8D50CE"/>
    <w:multiLevelType w:val="multilevel"/>
    <w:tmpl w:val="7988EE76"/>
    <w:name w:val="OP opsomming2"/>
    <w:numStyleLink w:val="Bulletedlist"/>
  </w:abstractNum>
  <w:abstractNum w:abstractNumId="5" w15:restartNumberingAfterBreak="0">
    <w:nsid w:val="1A9E55D3"/>
    <w:multiLevelType w:val="multilevel"/>
    <w:tmpl w:val="DE86569E"/>
    <w:name w:val="VUB nummering1"/>
    <w:numStyleLink w:val="Numberedlist"/>
  </w:abstractNum>
  <w:abstractNum w:abstractNumId="6" w15:restartNumberingAfterBreak="0">
    <w:nsid w:val="2051033D"/>
    <w:multiLevelType w:val="multilevel"/>
    <w:tmpl w:val="DE86569E"/>
    <w:name w:val="VUB nummering22"/>
    <w:numStyleLink w:val="Numberedlist"/>
  </w:abstractNum>
  <w:abstractNum w:abstractNumId="7" w15:restartNumberingAfterBreak="0">
    <w:nsid w:val="2257296F"/>
    <w:multiLevelType w:val="hybridMultilevel"/>
    <w:tmpl w:val="62EECBD0"/>
    <w:lvl w:ilvl="0" w:tplc="B2FC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37E72"/>
    <w:multiLevelType w:val="hybridMultilevel"/>
    <w:tmpl w:val="6F4881D2"/>
    <w:lvl w:ilvl="0" w:tplc="23B2C0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37BE1"/>
    <w:multiLevelType w:val="multilevel"/>
    <w:tmpl w:val="7988EE76"/>
    <w:name w:val="VUB nummering222"/>
    <w:numStyleLink w:val="Bulletedlist"/>
  </w:abstractNum>
  <w:abstractNum w:abstractNumId="10" w15:restartNumberingAfterBreak="0">
    <w:nsid w:val="2DB11884"/>
    <w:multiLevelType w:val="multilevel"/>
    <w:tmpl w:val="7988EE76"/>
    <w:name w:val="VUB bulleted list"/>
    <w:styleLink w:val="Bulletedlist"/>
    <w:lvl w:ilvl="0">
      <w:start w:val="1"/>
      <w:numFmt w:val="bullet"/>
      <w:pStyle w:val="Lijstopsomteken"/>
      <w:lvlText w:val="•"/>
      <w:lvlJc w:val="left"/>
      <w:pPr>
        <w:ind w:left="567" w:hanging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11" w15:restartNumberingAfterBreak="0">
    <w:nsid w:val="2DBB1BF6"/>
    <w:multiLevelType w:val="multilevel"/>
    <w:tmpl w:val="6F4054D2"/>
    <w:name w:val="OP koppen2"/>
    <w:numStyleLink w:val="Headings"/>
  </w:abstractNum>
  <w:abstractNum w:abstractNumId="12" w15:restartNumberingAfterBreak="0">
    <w:nsid w:val="2F4F2845"/>
    <w:multiLevelType w:val="multilevel"/>
    <w:tmpl w:val="2858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53CC2"/>
    <w:multiLevelType w:val="multilevel"/>
    <w:tmpl w:val="DE86569E"/>
    <w:name w:val="VUB numbered list"/>
    <w:styleLink w:val="Numberedlist"/>
    <w:lvl w:ilvl="0">
      <w:start w:val="1"/>
      <w:numFmt w:val="decimal"/>
      <w:pStyle w:val="Lijstnummering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lowerRoman"/>
      <w:lvlText w:val="%2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701" w:hanging="567"/>
      </w:pPr>
      <w:rPr>
        <w:rFonts w:hint="default"/>
        <w:color w:val="auto"/>
      </w:rPr>
    </w:lvl>
    <w:lvl w:ilvl="3">
      <w:start w:val="1"/>
      <w:numFmt w:val="upperRoman"/>
      <w:lvlText w:val="%4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14" w15:restartNumberingAfterBreak="0">
    <w:nsid w:val="38C35B45"/>
    <w:multiLevelType w:val="multilevel"/>
    <w:tmpl w:val="DE86569E"/>
    <w:name w:val="VUB nummering2"/>
    <w:numStyleLink w:val="Numberedlist"/>
  </w:abstractNum>
  <w:abstractNum w:abstractNumId="15" w15:restartNumberingAfterBreak="0">
    <w:nsid w:val="39EC490E"/>
    <w:multiLevelType w:val="multilevel"/>
    <w:tmpl w:val="7988EE76"/>
    <w:name w:val="VUB opsomming2"/>
    <w:numStyleLink w:val="Bulletedlist"/>
  </w:abstractNum>
  <w:abstractNum w:abstractNumId="16" w15:restartNumberingAfterBreak="0">
    <w:nsid w:val="3E865E7F"/>
    <w:multiLevelType w:val="multilevel"/>
    <w:tmpl w:val="0DF85212"/>
    <w:name w:val="VUB headings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737" w:hanging="737"/>
      </w:pPr>
      <w:rPr>
        <w:rFonts w:hint="default"/>
      </w:rPr>
    </w:lvl>
  </w:abstractNum>
  <w:abstractNum w:abstractNumId="17" w15:restartNumberingAfterBreak="0">
    <w:nsid w:val="438D2F8E"/>
    <w:multiLevelType w:val="multilevel"/>
    <w:tmpl w:val="6F4054D2"/>
    <w:name w:val="OP genummerde lijst2"/>
    <w:numStyleLink w:val="Headings"/>
  </w:abstractNum>
  <w:abstractNum w:abstractNumId="18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7831358"/>
    <w:multiLevelType w:val="multilevel"/>
    <w:tmpl w:val="6F4054D2"/>
    <w:name w:val="Koppen2"/>
    <w:numStyleLink w:val="Headings"/>
  </w:abstractNum>
  <w:abstractNum w:abstractNumId="20" w15:restartNumberingAfterBreak="0">
    <w:nsid w:val="5B0101ED"/>
    <w:multiLevelType w:val="multilevel"/>
    <w:tmpl w:val="7988EE76"/>
    <w:name w:val="OP opsomming3"/>
    <w:numStyleLink w:val="Bulletedlist"/>
  </w:abstractNum>
  <w:num w:numId="1">
    <w:abstractNumId w:val="2"/>
  </w:num>
  <w:num w:numId="2">
    <w:abstractNumId w:val="13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2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6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58426,#67a2c0,#c2cd23,#e201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00"/>
    <w:rsid w:val="00007F8D"/>
    <w:rsid w:val="00021FFC"/>
    <w:rsid w:val="00022EBC"/>
    <w:rsid w:val="000346F5"/>
    <w:rsid w:val="00044AD2"/>
    <w:rsid w:val="000471D5"/>
    <w:rsid w:val="00050FC5"/>
    <w:rsid w:val="000511DD"/>
    <w:rsid w:val="00057F66"/>
    <w:rsid w:val="000638B5"/>
    <w:rsid w:val="00063AFB"/>
    <w:rsid w:val="00066E9C"/>
    <w:rsid w:val="0006740D"/>
    <w:rsid w:val="00074914"/>
    <w:rsid w:val="0007774C"/>
    <w:rsid w:val="00084ABA"/>
    <w:rsid w:val="00085BDA"/>
    <w:rsid w:val="00085C06"/>
    <w:rsid w:val="00086C60"/>
    <w:rsid w:val="00087B96"/>
    <w:rsid w:val="000907B8"/>
    <w:rsid w:val="0009222D"/>
    <w:rsid w:val="000A377A"/>
    <w:rsid w:val="000A3B94"/>
    <w:rsid w:val="000A5B0A"/>
    <w:rsid w:val="000A70E0"/>
    <w:rsid w:val="000B2350"/>
    <w:rsid w:val="000B3159"/>
    <w:rsid w:val="000B38F9"/>
    <w:rsid w:val="000B659B"/>
    <w:rsid w:val="000B77E1"/>
    <w:rsid w:val="000C030A"/>
    <w:rsid w:val="000D0175"/>
    <w:rsid w:val="000D1297"/>
    <w:rsid w:val="000D35CF"/>
    <w:rsid w:val="000D35E7"/>
    <w:rsid w:val="000D682D"/>
    <w:rsid w:val="000D7CEA"/>
    <w:rsid w:val="000E1860"/>
    <w:rsid w:val="000F012A"/>
    <w:rsid w:val="000F01F2"/>
    <w:rsid w:val="000F42FB"/>
    <w:rsid w:val="000F6149"/>
    <w:rsid w:val="0010003B"/>
    <w:rsid w:val="001055C1"/>
    <w:rsid w:val="001130CD"/>
    <w:rsid w:val="00115137"/>
    <w:rsid w:val="00120070"/>
    <w:rsid w:val="00120C55"/>
    <w:rsid w:val="00125D60"/>
    <w:rsid w:val="00130B64"/>
    <w:rsid w:val="001418F8"/>
    <w:rsid w:val="00142CC6"/>
    <w:rsid w:val="0015046B"/>
    <w:rsid w:val="00150568"/>
    <w:rsid w:val="00161D58"/>
    <w:rsid w:val="00164A7E"/>
    <w:rsid w:val="00172005"/>
    <w:rsid w:val="001737A3"/>
    <w:rsid w:val="0018614D"/>
    <w:rsid w:val="00187DEE"/>
    <w:rsid w:val="00190D89"/>
    <w:rsid w:val="0019387D"/>
    <w:rsid w:val="00194D15"/>
    <w:rsid w:val="00196BA4"/>
    <w:rsid w:val="001A257E"/>
    <w:rsid w:val="001A3EB1"/>
    <w:rsid w:val="001A42F4"/>
    <w:rsid w:val="001A4346"/>
    <w:rsid w:val="001A5C62"/>
    <w:rsid w:val="001B4528"/>
    <w:rsid w:val="001C26DD"/>
    <w:rsid w:val="001C38B4"/>
    <w:rsid w:val="001C4EF4"/>
    <w:rsid w:val="001C6A21"/>
    <w:rsid w:val="001D2E91"/>
    <w:rsid w:val="001D407E"/>
    <w:rsid w:val="001D5728"/>
    <w:rsid w:val="001E141C"/>
    <w:rsid w:val="001E2CE3"/>
    <w:rsid w:val="001E6C52"/>
    <w:rsid w:val="001F2B1D"/>
    <w:rsid w:val="001F3951"/>
    <w:rsid w:val="002023C3"/>
    <w:rsid w:val="0021162E"/>
    <w:rsid w:val="002138AC"/>
    <w:rsid w:val="00214758"/>
    <w:rsid w:val="002177A6"/>
    <w:rsid w:val="00217C87"/>
    <w:rsid w:val="00225CCC"/>
    <w:rsid w:val="00227CAE"/>
    <w:rsid w:val="0023032F"/>
    <w:rsid w:val="00233843"/>
    <w:rsid w:val="0023512F"/>
    <w:rsid w:val="002369AF"/>
    <w:rsid w:val="00237F84"/>
    <w:rsid w:val="00241230"/>
    <w:rsid w:val="002434BF"/>
    <w:rsid w:val="0024748C"/>
    <w:rsid w:val="002500E0"/>
    <w:rsid w:val="00250970"/>
    <w:rsid w:val="00255FA3"/>
    <w:rsid w:val="00256FAD"/>
    <w:rsid w:val="002576E3"/>
    <w:rsid w:val="00260332"/>
    <w:rsid w:val="00260925"/>
    <w:rsid w:val="00261739"/>
    <w:rsid w:val="00261909"/>
    <w:rsid w:val="00261D79"/>
    <w:rsid w:val="00262F85"/>
    <w:rsid w:val="00265F32"/>
    <w:rsid w:val="00270899"/>
    <w:rsid w:val="00271050"/>
    <w:rsid w:val="00274F59"/>
    <w:rsid w:val="00275248"/>
    <w:rsid w:val="00276DF2"/>
    <w:rsid w:val="0028023C"/>
    <w:rsid w:val="00281759"/>
    <w:rsid w:val="002823B8"/>
    <w:rsid w:val="00283BDB"/>
    <w:rsid w:val="00283CC1"/>
    <w:rsid w:val="0028454C"/>
    <w:rsid w:val="002A2FB7"/>
    <w:rsid w:val="002B5262"/>
    <w:rsid w:val="002B6072"/>
    <w:rsid w:val="002B77E2"/>
    <w:rsid w:val="002C2812"/>
    <w:rsid w:val="002C482B"/>
    <w:rsid w:val="002C49F6"/>
    <w:rsid w:val="002C4E4B"/>
    <w:rsid w:val="002C6891"/>
    <w:rsid w:val="002D12E3"/>
    <w:rsid w:val="002D40B6"/>
    <w:rsid w:val="002D7065"/>
    <w:rsid w:val="002D7B47"/>
    <w:rsid w:val="002E10FB"/>
    <w:rsid w:val="002E7796"/>
    <w:rsid w:val="002F1AE4"/>
    <w:rsid w:val="002F306E"/>
    <w:rsid w:val="002F6875"/>
    <w:rsid w:val="00302680"/>
    <w:rsid w:val="00302B57"/>
    <w:rsid w:val="00304B41"/>
    <w:rsid w:val="00304E5C"/>
    <w:rsid w:val="003058C3"/>
    <w:rsid w:val="0031255A"/>
    <w:rsid w:val="00312FD5"/>
    <w:rsid w:val="003149F3"/>
    <w:rsid w:val="003315C6"/>
    <w:rsid w:val="00331EAA"/>
    <w:rsid w:val="00340AEB"/>
    <w:rsid w:val="0035053B"/>
    <w:rsid w:val="0035192C"/>
    <w:rsid w:val="00351DCE"/>
    <w:rsid w:val="00352242"/>
    <w:rsid w:val="00352739"/>
    <w:rsid w:val="00355C48"/>
    <w:rsid w:val="00357935"/>
    <w:rsid w:val="003666B1"/>
    <w:rsid w:val="00367C31"/>
    <w:rsid w:val="0037006A"/>
    <w:rsid w:val="00370E3F"/>
    <w:rsid w:val="00371936"/>
    <w:rsid w:val="00371E89"/>
    <w:rsid w:val="00372178"/>
    <w:rsid w:val="0037319D"/>
    <w:rsid w:val="00376AD4"/>
    <w:rsid w:val="00376B0F"/>
    <w:rsid w:val="003825D6"/>
    <w:rsid w:val="00387F61"/>
    <w:rsid w:val="00390C42"/>
    <w:rsid w:val="003946A9"/>
    <w:rsid w:val="003A2021"/>
    <w:rsid w:val="003A3407"/>
    <w:rsid w:val="003A3791"/>
    <w:rsid w:val="003A759B"/>
    <w:rsid w:val="003B174D"/>
    <w:rsid w:val="003B3DE3"/>
    <w:rsid w:val="003B5AFE"/>
    <w:rsid w:val="003B71E1"/>
    <w:rsid w:val="003C11F2"/>
    <w:rsid w:val="003C18A0"/>
    <w:rsid w:val="003C2500"/>
    <w:rsid w:val="003C450F"/>
    <w:rsid w:val="003C50C2"/>
    <w:rsid w:val="003D0936"/>
    <w:rsid w:val="003D24AA"/>
    <w:rsid w:val="003D35C3"/>
    <w:rsid w:val="003D6047"/>
    <w:rsid w:val="003E16C8"/>
    <w:rsid w:val="003F005F"/>
    <w:rsid w:val="003F262F"/>
    <w:rsid w:val="003F6850"/>
    <w:rsid w:val="00400675"/>
    <w:rsid w:val="004006FA"/>
    <w:rsid w:val="00402B62"/>
    <w:rsid w:val="00406253"/>
    <w:rsid w:val="00407FA3"/>
    <w:rsid w:val="00410F0F"/>
    <w:rsid w:val="00414802"/>
    <w:rsid w:val="00415A52"/>
    <w:rsid w:val="004165E4"/>
    <w:rsid w:val="0042395B"/>
    <w:rsid w:val="004318D5"/>
    <w:rsid w:val="004319E8"/>
    <w:rsid w:val="00451177"/>
    <w:rsid w:val="00457CFF"/>
    <w:rsid w:val="00457E92"/>
    <w:rsid w:val="004616C7"/>
    <w:rsid w:val="004633F2"/>
    <w:rsid w:val="0046529C"/>
    <w:rsid w:val="0046564E"/>
    <w:rsid w:val="004727E9"/>
    <w:rsid w:val="00476CF1"/>
    <w:rsid w:val="0047750D"/>
    <w:rsid w:val="00483315"/>
    <w:rsid w:val="00485CCD"/>
    <w:rsid w:val="00486D84"/>
    <w:rsid w:val="00486E84"/>
    <w:rsid w:val="0048732B"/>
    <w:rsid w:val="004946C9"/>
    <w:rsid w:val="00496B90"/>
    <w:rsid w:val="00496CC4"/>
    <w:rsid w:val="004A32C1"/>
    <w:rsid w:val="004B20E7"/>
    <w:rsid w:val="004C313A"/>
    <w:rsid w:val="004C42D2"/>
    <w:rsid w:val="004D1486"/>
    <w:rsid w:val="004D56F9"/>
    <w:rsid w:val="004D6331"/>
    <w:rsid w:val="004E487A"/>
    <w:rsid w:val="004E5816"/>
    <w:rsid w:val="004F4667"/>
    <w:rsid w:val="00510473"/>
    <w:rsid w:val="0051101E"/>
    <w:rsid w:val="00514F8A"/>
    <w:rsid w:val="00515EA2"/>
    <w:rsid w:val="00530F42"/>
    <w:rsid w:val="00532C80"/>
    <w:rsid w:val="0054266A"/>
    <w:rsid w:val="005521FD"/>
    <w:rsid w:val="005525F1"/>
    <w:rsid w:val="00556164"/>
    <w:rsid w:val="00563C00"/>
    <w:rsid w:val="005660B4"/>
    <w:rsid w:val="00567B8A"/>
    <w:rsid w:val="005701C0"/>
    <w:rsid w:val="00571D78"/>
    <w:rsid w:val="00577315"/>
    <w:rsid w:val="005943EB"/>
    <w:rsid w:val="00596E55"/>
    <w:rsid w:val="005A21AA"/>
    <w:rsid w:val="005A48BB"/>
    <w:rsid w:val="005A527D"/>
    <w:rsid w:val="005A69EB"/>
    <w:rsid w:val="005B19E6"/>
    <w:rsid w:val="005B2BC6"/>
    <w:rsid w:val="005B3A13"/>
    <w:rsid w:val="005C0808"/>
    <w:rsid w:val="005C1DBE"/>
    <w:rsid w:val="005C2E93"/>
    <w:rsid w:val="005C35FC"/>
    <w:rsid w:val="005C38F6"/>
    <w:rsid w:val="005C4FF6"/>
    <w:rsid w:val="005C6E14"/>
    <w:rsid w:val="005C7B2C"/>
    <w:rsid w:val="005D0D79"/>
    <w:rsid w:val="005D0F4F"/>
    <w:rsid w:val="005D1398"/>
    <w:rsid w:val="005D19CB"/>
    <w:rsid w:val="005D598E"/>
    <w:rsid w:val="005E0AA0"/>
    <w:rsid w:val="005E283F"/>
    <w:rsid w:val="005E29E1"/>
    <w:rsid w:val="005F010B"/>
    <w:rsid w:val="005F1C79"/>
    <w:rsid w:val="005F6537"/>
    <w:rsid w:val="005F65B4"/>
    <w:rsid w:val="005F6C97"/>
    <w:rsid w:val="00601AB0"/>
    <w:rsid w:val="00605128"/>
    <w:rsid w:val="00611344"/>
    <w:rsid w:val="00611400"/>
    <w:rsid w:val="00611FC3"/>
    <w:rsid w:val="00614ACC"/>
    <w:rsid w:val="0062254F"/>
    <w:rsid w:val="0062675E"/>
    <w:rsid w:val="006376DA"/>
    <w:rsid w:val="00640F53"/>
    <w:rsid w:val="00641B53"/>
    <w:rsid w:val="0064283F"/>
    <w:rsid w:val="00643175"/>
    <w:rsid w:val="00643CC2"/>
    <w:rsid w:val="0064688E"/>
    <w:rsid w:val="00653B5E"/>
    <w:rsid w:val="0065570C"/>
    <w:rsid w:val="00660753"/>
    <w:rsid w:val="00667644"/>
    <w:rsid w:val="006733A4"/>
    <w:rsid w:val="00673C3C"/>
    <w:rsid w:val="006756F7"/>
    <w:rsid w:val="00680761"/>
    <w:rsid w:val="006813BF"/>
    <w:rsid w:val="00681CDC"/>
    <w:rsid w:val="006863A7"/>
    <w:rsid w:val="006875C6"/>
    <w:rsid w:val="0069451E"/>
    <w:rsid w:val="00697CC3"/>
    <w:rsid w:val="006A2387"/>
    <w:rsid w:val="006A3F6D"/>
    <w:rsid w:val="006B7545"/>
    <w:rsid w:val="006C0DCD"/>
    <w:rsid w:val="006C233E"/>
    <w:rsid w:val="006C5152"/>
    <w:rsid w:val="006D3592"/>
    <w:rsid w:val="006D3A61"/>
    <w:rsid w:val="006E1E70"/>
    <w:rsid w:val="006E23E5"/>
    <w:rsid w:val="006E2696"/>
    <w:rsid w:val="006E56B3"/>
    <w:rsid w:val="006E770F"/>
    <w:rsid w:val="006F15E7"/>
    <w:rsid w:val="007043D0"/>
    <w:rsid w:val="00705B40"/>
    <w:rsid w:val="00714442"/>
    <w:rsid w:val="00720842"/>
    <w:rsid w:val="00721558"/>
    <w:rsid w:val="007217D6"/>
    <w:rsid w:val="00731183"/>
    <w:rsid w:val="00731B5E"/>
    <w:rsid w:val="007325AB"/>
    <w:rsid w:val="0073468B"/>
    <w:rsid w:val="007408B3"/>
    <w:rsid w:val="0074159B"/>
    <w:rsid w:val="007447FC"/>
    <w:rsid w:val="00745525"/>
    <w:rsid w:val="007508C8"/>
    <w:rsid w:val="00756065"/>
    <w:rsid w:val="00761DC0"/>
    <w:rsid w:val="00762BAB"/>
    <w:rsid w:val="007636B2"/>
    <w:rsid w:val="007675DE"/>
    <w:rsid w:val="007704A4"/>
    <w:rsid w:val="00773392"/>
    <w:rsid w:val="0077677A"/>
    <w:rsid w:val="007804AE"/>
    <w:rsid w:val="00780F11"/>
    <w:rsid w:val="0078274E"/>
    <w:rsid w:val="00782D33"/>
    <w:rsid w:val="007833C3"/>
    <w:rsid w:val="00784CEE"/>
    <w:rsid w:val="00787842"/>
    <w:rsid w:val="00787987"/>
    <w:rsid w:val="007935B4"/>
    <w:rsid w:val="007A0CF7"/>
    <w:rsid w:val="007A5CBA"/>
    <w:rsid w:val="007B5F4E"/>
    <w:rsid w:val="007C1455"/>
    <w:rsid w:val="007C2859"/>
    <w:rsid w:val="007C4203"/>
    <w:rsid w:val="007D43B7"/>
    <w:rsid w:val="007D5F8C"/>
    <w:rsid w:val="007E0AB7"/>
    <w:rsid w:val="007E1FA1"/>
    <w:rsid w:val="007E3A39"/>
    <w:rsid w:val="007E65F2"/>
    <w:rsid w:val="007F63ED"/>
    <w:rsid w:val="007F74D8"/>
    <w:rsid w:val="007F7DC9"/>
    <w:rsid w:val="008014D8"/>
    <w:rsid w:val="00801DF7"/>
    <w:rsid w:val="00803EBF"/>
    <w:rsid w:val="00804929"/>
    <w:rsid w:val="008136D0"/>
    <w:rsid w:val="00820C2F"/>
    <w:rsid w:val="00831C41"/>
    <w:rsid w:val="008323ED"/>
    <w:rsid w:val="00833FE9"/>
    <w:rsid w:val="00836008"/>
    <w:rsid w:val="00840D45"/>
    <w:rsid w:val="00847403"/>
    <w:rsid w:val="008502F6"/>
    <w:rsid w:val="008562BD"/>
    <w:rsid w:val="00856445"/>
    <w:rsid w:val="008627D5"/>
    <w:rsid w:val="0086418F"/>
    <w:rsid w:val="00864875"/>
    <w:rsid w:val="00872D76"/>
    <w:rsid w:val="00883542"/>
    <w:rsid w:val="00890380"/>
    <w:rsid w:val="00890B0A"/>
    <w:rsid w:val="0089718A"/>
    <w:rsid w:val="0089723E"/>
    <w:rsid w:val="008A2AE2"/>
    <w:rsid w:val="008A4A28"/>
    <w:rsid w:val="008B2D7C"/>
    <w:rsid w:val="008B5D1B"/>
    <w:rsid w:val="008B7033"/>
    <w:rsid w:val="008B74E4"/>
    <w:rsid w:val="008B7AFA"/>
    <w:rsid w:val="008C1DC8"/>
    <w:rsid w:val="008C3522"/>
    <w:rsid w:val="008C3FF3"/>
    <w:rsid w:val="008C4984"/>
    <w:rsid w:val="008D00AB"/>
    <w:rsid w:val="008E64C4"/>
    <w:rsid w:val="008E65DA"/>
    <w:rsid w:val="008F1ED3"/>
    <w:rsid w:val="008F34B2"/>
    <w:rsid w:val="008F4A8A"/>
    <w:rsid w:val="008F6483"/>
    <w:rsid w:val="008F6B79"/>
    <w:rsid w:val="00904377"/>
    <w:rsid w:val="00905265"/>
    <w:rsid w:val="00912129"/>
    <w:rsid w:val="00912A34"/>
    <w:rsid w:val="009138FF"/>
    <w:rsid w:val="0091492D"/>
    <w:rsid w:val="0091781C"/>
    <w:rsid w:val="00921814"/>
    <w:rsid w:val="00921A6D"/>
    <w:rsid w:val="0092516F"/>
    <w:rsid w:val="00926777"/>
    <w:rsid w:val="00933269"/>
    <w:rsid w:val="009374F3"/>
    <w:rsid w:val="00952701"/>
    <w:rsid w:val="009547D8"/>
    <w:rsid w:val="009555F1"/>
    <w:rsid w:val="00956DB5"/>
    <w:rsid w:val="00961EC3"/>
    <w:rsid w:val="00963117"/>
    <w:rsid w:val="009702A7"/>
    <w:rsid w:val="00973F41"/>
    <w:rsid w:val="00974126"/>
    <w:rsid w:val="00980717"/>
    <w:rsid w:val="00980DCB"/>
    <w:rsid w:val="009907A8"/>
    <w:rsid w:val="0099084A"/>
    <w:rsid w:val="00993BBF"/>
    <w:rsid w:val="009A1A4F"/>
    <w:rsid w:val="009C5928"/>
    <w:rsid w:val="009C759B"/>
    <w:rsid w:val="009D08A5"/>
    <w:rsid w:val="009D48F7"/>
    <w:rsid w:val="009D5AE7"/>
    <w:rsid w:val="009D7721"/>
    <w:rsid w:val="009E662D"/>
    <w:rsid w:val="009E6A45"/>
    <w:rsid w:val="009F5B31"/>
    <w:rsid w:val="009F7CC8"/>
    <w:rsid w:val="00A030F0"/>
    <w:rsid w:val="00A12492"/>
    <w:rsid w:val="00A24DFF"/>
    <w:rsid w:val="00A24E1B"/>
    <w:rsid w:val="00A310FE"/>
    <w:rsid w:val="00A311BA"/>
    <w:rsid w:val="00A312EC"/>
    <w:rsid w:val="00A457A4"/>
    <w:rsid w:val="00A469BF"/>
    <w:rsid w:val="00A5097C"/>
    <w:rsid w:val="00A5113D"/>
    <w:rsid w:val="00A6390B"/>
    <w:rsid w:val="00A66B9E"/>
    <w:rsid w:val="00A74B28"/>
    <w:rsid w:val="00A7501D"/>
    <w:rsid w:val="00A76FAD"/>
    <w:rsid w:val="00A77CDD"/>
    <w:rsid w:val="00A80619"/>
    <w:rsid w:val="00A8084E"/>
    <w:rsid w:val="00A80B70"/>
    <w:rsid w:val="00A82585"/>
    <w:rsid w:val="00A919D5"/>
    <w:rsid w:val="00A97B71"/>
    <w:rsid w:val="00AA1972"/>
    <w:rsid w:val="00AB3388"/>
    <w:rsid w:val="00AC56FB"/>
    <w:rsid w:val="00AC5D6A"/>
    <w:rsid w:val="00AC6361"/>
    <w:rsid w:val="00AC67CC"/>
    <w:rsid w:val="00AD4834"/>
    <w:rsid w:val="00AE111B"/>
    <w:rsid w:val="00AE33CC"/>
    <w:rsid w:val="00AE4213"/>
    <w:rsid w:val="00AF3399"/>
    <w:rsid w:val="00AF3B33"/>
    <w:rsid w:val="00B02328"/>
    <w:rsid w:val="00B027ED"/>
    <w:rsid w:val="00B0478D"/>
    <w:rsid w:val="00B072C0"/>
    <w:rsid w:val="00B07B21"/>
    <w:rsid w:val="00B102D3"/>
    <w:rsid w:val="00B11538"/>
    <w:rsid w:val="00B22615"/>
    <w:rsid w:val="00B27A6C"/>
    <w:rsid w:val="00B363AE"/>
    <w:rsid w:val="00B378AB"/>
    <w:rsid w:val="00B553A2"/>
    <w:rsid w:val="00B570A8"/>
    <w:rsid w:val="00B579D0"/>
    <w:rsid w:val="00B62BD0"/>
    <w:rsid w:val="00B6657B"/>
    <w:rsid w:val="00B72796"/>
    <w:rsid w:val="00B74D81"/>
    <w:rsid w:val="00B763E2"/>
    <w:rsid w:val="00B80A6A"/>
    <w:rsid w:val="00B80BDA"/>
    <w:rsid w:val="00B83E09"/>
    <w:rsid w:val="00B87EC0"/>
    <w:rsid w:val="00B94E55"/>
    <w:rsid w:val="00B96508"/>
    <w:rsid w:val="00B96840"/>
    <w:rsid w:val="00B97CDD"/>
    <w:rsid w:val="00BA1FAD"/>
    <w:rsid w:val="00BB7E7B"/>
    <w:rsid w:val="00BC4477"/>
    <w:rsid w:val="00BC776B"/>
    <w:rsid w:val="00BC78D9"/>
    <w:rsid w:val="00BC7FB5"/>
    <w:rsid w:val="00BD1124"/>
    <w:rsid w:val="00BD44BA"/>
    <w:rsid w:val="00BD491C"/>
    <w:rsid w:val="00BD4D79"/>
    <w:rsid w:val="00BE1F26"/>
    <w:rsid w:val="00BE3912"/>
    <w:rsid w:val="00BE44B1"/>
    <w:rsid w:val="00BE52BF"/>
    <w:rsid w:val="00BE7F3A"/>
    <w:rsid w:val="00BF72F9"/>
    <w:rsid w:val="00BF77A5"/>
    <w:rsid w:val="00C00ECA"/>
    <w:rsid w:val="00C0131C"/>
    <w:rsid w:val="00C027C5"/>
    <w:rsid w:val="00C04258"/>
    <w:rsid w:val="00C11755"/>
    <w:rsid w:val="00C138C2"/>
    <w:rsid w:val="00C14C15"/>
    <w:rsid w:val="00C17419"/>
    <w:rsid w:val="00C21C52"/>
    <w:rsid w:val="00C224B6"/>
    <w:rsid w:val="00C25FE5"/>
    <w:rsid w:val="00C34248"/>
    <w:rsid w:val="00C371E8"/>
    <w:rsid w:val="00C37BC1"/>
    <w:rsid w:val="00C411A3"/>
    <w:rsid w:val="00C4263C"/>
    <w:rsid w:val="00C467DD"/>
    <w:rsid w:val="00C50013"/>
    <w:rsid w:val="00C5121E"/>
    <w:rsid w:val="00C514A4"/>
    <w:rsid w:val="00C5363A"/>
    <w:rsid w:val="00C536E7"/>
    <w:rsid w:val="00C63C5F"/>
    <w:rsid w:val="00C736DD"/>
    <w:rsid w:val="00C76D08"/>
    <w:rsid w:val="00C8307D"/>
    <w:rsid w:val="00C84F3C"/>
    <w:rsid w:val="00C91904"/>
    <w:rsid w:val="00C970BF"/>
    <w:rsid w:val="00CA12E3"/>
    <w:rsid w:val="00CA3FDF"/>
    <w:rsid w:val="00CA5219"/>
    <w:rsid w:val="00CB6494"/>
    <w:rsid w:val="00CC359E"/>
    <w:rsid w:val="00CD2B4E"/>
    <w:rsid w:val="00CE2A83"/>
    <w:rsid w:val="00CE2E41"/>
    <w:rsid w:val="00CE2EFE"/>
    <w:rsid w:val="00CE585A"/>
    <w:rsid w:val="00CE6240"/>
    <w:rsid w:val="00CF1674"/>
    <w:rsid w:val="00CF31D2"/>
    <w:rsid w:val="00CF6C10"/>
    <w:rsid w:val="00D02759"/>
    <w:rsid w:val="00D03278"/>
    <w:rsid w:val="00D076D7"/>
    <w:rsid w:val="00D17FAC"/>
    <w:rsid w:val="00D2153C"/>
    <w:rsid w:val="00D325D7"/>
    <w:rsid w:val="00D37C04"/>
    <w:rsid w:val="00D41157"/>
    <w:rsid w:val="00D45CB8"/>
    <w:rsid w:val="00D47286"/>
    <w:rsid w:val="00D53BCD"/>
    <w:rsid w:val="00D5454C"/>
    <w:rsid w:val="00D54C4D"/>
    <w:rsid w:val="00D55654"/>
    <w:rsid w:val="00D6160D"/>
    <w:rsid w:val="00D62661"/>
    <w:rsid w:val="00D636F6"/>
    <w:rsid w:val="00D674B5"/>
    <w:rsid w:val="00D716BF"/>
    <w:rsid w:val="00D75C75"/>
    <w:rsid w:val="00D84117"/>
    <w:rsid w:val="00D87298"/>
    <w:rsid w:val="00D9082C"/>
    <w:rsid w:val="00D92CBA"/>
    <w:rsid w:val="00DA3B88"/>
    <w:rsid w:val="00DA3D99"/>
    <w:rsid w:val="00DA3EE3"/>
    <w:rsid w:val="00DA66ED"/>
    <w:rsid w:val="00DB0E85"/>
    <w:rsid w:val="00DB23A5"/>
    <w:rsid w:val="00DC0295"/>
    <w:rsid w:val="00DD33C5"/>
    <w:rsid w:val="00DD3A79"/>
    <w:rsid w:val="00DD62E0"/>
    <w:rsid w:val="00DD6706"/>
    <w:rsid w:val="00DD681C"/>
    <w:rsid w:val="00DD7CCC"/>
    <w:rsid w:val="00DE2788"/>
    <w:rsid w:val="00DE7D5F"/>
    <w:rsid w:val="00DF3CB9"/>
    <w:rsid w:val="00DF3D11"/>
    <w:rsid w:val="00DF45A2"/>
    <w:rsid w:val="00DF4B17"/>
    <w:rsid w:val="00DF4BCE"/>
    <w:rsid w:val="00E00A15"/>
    <w:rsid w:val="00E00DDB"/>
    <w:rsid w:val="00E00E0E"/>
    <w:rsid w:val="00E011CF"/>
    <w:rsid w:val="00E01985"/>
    <w:rsid w:val="00E05C6B"/>
    <w:rsid w:val="00E07EBD"/>
    <w:rsid w:val="00E12330"/>
    <w:rsid w:val="00E136F3"/>
    <w:rsid w:val="00E141E8"/>
    <w:rsid w:val="00E16E55"/>
    <w:rsid w:val="00E172BE"/>
    <w:rsid w:val="00E20776"/>
    <w:rsid w:val="00E20C2B"/>
    <w:rsid w:val="00E2438E"/>
    <w:rsid w:val="00E3367C"/>
    <w:rsid w:val="00E36D85"/>
    <w:rsid w:val="00E372D2"/>
    <w:rsid w:val="00E4248A"/>
    <w:rsid w:val="00E47800"/>
    <w:rsid w:val="00E47EFA"/>
    <w:rsid w:val="00E5204B"/>
    <w:rsid w:val="00E52A15"/>
    <w:rsid w:val="00E57820"/>
    <w:rsid w:val="00E64B08"/>
    <w:rsid w:val="00E70355"/>
    <w:rsid w:val="00E71B8F"/>
    <w:rsid w:val="00E7396D"/>
    <w:rsid w:val="00E73A80"/>
    <w:rsid w:val="00E75A8E"/>
    <w:rsid w:val="00E75BF4"/>
    <w:rsid w:val="00E950A1"/>
    <w:rsid w:val="00EA3FBF"/>
    <w:rsid w:val="00EA5C03"/>
    <w:rsid w:val="00EB00C3"/>
    <w:rsid w:val="00EC5316"/>
    <w:rsid w:val="00ED2AE2"/>
    <w:rsid w:val="00ED4011"/>
    <w:rsid w:val="00EE4B4C"/>
    <w:rsid w:val="00EF12DD"/>
    <w:rsid w:val="00EF152D"/>
    <w:rsid w:val="00EF4396"/>
    <w:rsid w:val="00EF686B"/>
    <w:rsid w:val="00EF7BF6"/>
    <w:rsid w:val="00F02E3A"/>
    <w:rsid w:val="00F02E56"/>
    <w:rsid w:val="00F05914"/>
    <w:rsid w:val="00F05B0B"/>
    <w:rsid w:val="00F11B43"/>
    <w:rsid w:val="00F12393"/>
    <w:rsid w:val="00F135B3"/>
    <w:rsid w:val="00F15A8E"/>
    <w:rsid w:val="00F16641"/>
    <w:rsid w:val="00F173B8"/>
    <w:rsid w:val="00F26C9F"/>
    <w:rsid w:val="00F3473D"/>
    <w:rsid w:val="00F34ACD"/>
    <w:rsid w:val="00F36509"/>
    <w:rsid w:val="00F4111B"/>
    <w:rsid w:val="00F45390"/>
    <w:rsid w:val="00F46057"/>
    <w:rsid w:val="00F46F07"/>
    <w:rsid w:val="00F50758"/>
    <w:rsid w:val="00F547BE"/>
    <w:rsid w:val="00F56577"/>
    <w:rsid w:val="00F56592"/>
    <w:rsid w:val="00F61A70"/>
    <w:rsid w:val="00F64A31"/>
    <w:rsid w:val="00F71A2F"/>
    <w:rsid w:val="00F731B0"/>
    <w:rsid w:val="00F73274"/>
    <w:rsid w:val="00F93D72"/>
    <w:rsid w:val="00F97733"/>
    <w:rsid w:val="00FA2074"/>
    <w:rsid w:val="00FA3C4B"/>
    <w:rsid w:val="00FB7C36"/>
    <w:rsid w:val="00FC0647"/>
    <w:rsid w:val="00FD57E4"/>
    <w:rsid w:val="00FE0BB4"/>
    <w:rsid w:val="00FE0DFA"/>
    <w:rsid w:val="00FE30C6"/>
    <w:rsid w:val="00FE4AF8"/>
    <w:rsid w:val="00FE7C44"/>
    <w:rsid w:val="00FF042D"/>
    <w:rsid w:val="5DB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8426,#67a2c0,#c2cd23,#e20177"/>
    </o:shapedefaults>
    <o:shapelayout v:ext="edit">
      <o:idmap v:ext="edit" data="1"/>
    </o:shapelayout>
  </w:shapeDefaults>
  <w:doNotEmbedSmartTags/>
  <w:decimalSymbol w:val=","/>
  <w:listSeparator w:val=";"/>
  <w14:docId w14:val="2CA1EBC3"/>
  <w15:docId w15:val="{ABAB031D-34E4-4194-8B50-722A081E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59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3FF3"/>
    <w:pPr>
      <w:suppressAutoHyphens/>
      <w:spacing w:line="260" w:lineRule="atLeast"/>
      <w:jc w:val="both"/>
    </w:pPr>
    <w:rPr>
      <w:rFonts w:asciiTheme="minorHAnsi" w:hAnsiTheme="minorHAnsi"/>
      <w:szCs w:val="24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9"/>
    <w:semiHidden/>
    <w:qFormat/>
    <w:rsid w:val="006D3592"/>
    <w:pPr>
      <w:keepNext/>
      <w:numPr>
        <w:numId w:val="1"/>
      </w:numPr>
      <w:spacing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semiHidden/>
    <w:qFormat/>
    <w:rsid w:val="006D3592"/>
    <w:pPr>
      <w:keepNext/>
      <w:numPr>
        <w:ilvl w:val="1"/>
        <w:numId w:val="1"/>
      </w:numPr>
      <w:spacing w:after="240"/>
      <w:outlineLvl w:val="1"/>
    </w:pPr>
    <w:rPr>
      <w:rFonts w:asciiTheme="majorHAnsi" w:hAnsiTheme="majorHAnsi"/>
      <w:b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9"/>
    <w:semiHidden/>
    <w:qFormat/>
    <w:rsid w:val="006D3592"/>
    <w:pPr>
      <w:keepNext/>
      <w:numPr>
        <w:ilvl w:val="2"/>
        <w:numId w:val="1"/>
      </w:numPr>
      <w:outlineLvl w:val="2"/>
    </w:pPr>
    <w:rPr>
      <w:rFonts w:asciiTheme="majorHAnsi" w:hAnsiTheme="majorHAnsi"/>
      <w:b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FD57E4"/>
    <w:pPr>
      <w:keepNext/>
      <w:numPr>
        <w:ilvl w:val="3"/>
        <w:numId w:val="1"/>
      </w:numPr>
      <w:spacing w:line="300" w:lineRule="atLeast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6D3592"/>
    <w:pPr>
      <w:keepNext/>
      <w:keepLines/>
      <w:numPr>
        <w:ilvl w:val="4"/>
        <w:numId w:val="1"/>
      </w:numPr>
      <w:spacing w:line="300" w:lineRule="atLeast"/>
      <w:outlineLvl w:val="4"/>
    </w:pPr>
    <w:rPr>
      <w:rFonts w:eastAsiaTheme="majorEastAsia" w:cstheme="majorBidi"/>
      <w:i/>
    </w:rPr>
  </w:style>
  <w:style w:type="paragraph" w:styleId="Kop7">
    <w:name w:val="heading 7"/>
    <w:basedOn w:val="Kop1"/>
    <w:next w:val="Standaard"/>
    <w:link w:val="Kop7Char"/>
    <w:uiPriority w:val="99"/>
    <w:semiHidden/>
    <w:qFormat/>
    <w:rsid w:val="006D3592"/>
    <w:pPr>
      <w:numPr>
        <w:ilvl w:val="6"/>
      </w:numPr>
      <w:outlineLvl w:val="6"/>
    </w:pPr>
  </w:style>
  <w:style w:type="paragraph" w:styleId="Kop8">
    <w:name w:val="heading 8"/>
    <w:basedOn w:val="Kop3"/>
    <w:next w:val="Standaard"/>
    <w:link w:val="Kop8Char"/>
    <w:uiPriority w:val="99"/>
    <w:semiHidden/>
    <w:qFormat/>
    <w:rsid w:val="006D3592"/>
    <w:pPr>
      <w:numPr>
        <w:ilvl w:val="7"/>
      </w:numPr>
      <w:outlineLvl w:val="7"/>
    </w:pPr>
  </w:style>
  <w:style w:type="paragraph" w:styleId="Kop9">
    <w:name w:val="heading 9"/>
    <w:basedOn w:val="Kop3"/>
    <w:next w:val="Standaard"/>
    <w:link w:val="Kop9Char"/>
    <w:uiPriority w:val="99"/>
    <w:semiHidden/>
    <w:qFormat/>
    <w:rsid w:val="006D359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umberedlist">
    <w:name w:val="Numbered list"/>
    <w:uiPriority w:val="99"/>
    <w:rsid w:val="0035192C"/>
    <w:pPr>
      <w:numPr>
        <w:numId w:val="2"/>
      </w:numPr>
    </w:pPr>
  </w:style>
  <w:style w:type="table" w:styleId="Tabelraster">
    <w:name w:val="Table Grid"/>
    <w:basedOn w:val="Standaardtabe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UB">
    <w:name w:val="Table VUB"/>
    <w:basedOn w:val="Standaardtabel"/>
    <w:uiPriority w:val="99"/>
    <w:rsid w:val="0035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000000" w:themeFill="text1"/>
      </w:tcPr>
    </w:tblStylePr>
  </w:style>
  <w:style w:type="paragraph" w:styleId="Voettekst">
    <w:name w:val="footer"/>
    <w:basedOn w:val="Standaard"/>
    <w:link w:val="VoettekstChar"/>
    <w:uiPriority w:val="99"/>
    <w:semiHidden/>
    <w:rsid w:val="00567B8A"/>
    <w:rPr>
      <w:sz w:val="16"/>
    </w:rPr>
  </w:style>
  <w:style w:type="paragraph" w:styleId="Lijstnummering">
    <w:name w:val="List Number"/>
    <w:basedOn w:val="Standaard"/>
    <w:uiPriority w:val="4"/>
    <w:qFormat/>
    <w:rsid w:val="0035192C"/>
    <w:pPr>
      <w:numPr>
        <w:numId w:val="2"/>
      </w:numPr>
      <w:contextualSpacing/>
    </w:pPr>
  </w:style>
  <w:style w:type="paragraph" w:styleId="Lijstopsomteken">
    <w:name w:val="List Bullet"/>
    <w:basedOn w:val="Standaard"/>
    <w:uiPriority w:val="4"/>
    <w:qFormat/>
    <w:rsid w:val="0035192C"/>
    <w:pPr>
      <w:numPr>
        <w:numId w:val="3"/>
      </w:numPr>
    </w:pPr>
  </w:style>
  <w:style w:type="paragraph" w:styleId="Lijstopsomteken2">
    <w:name w:val="List Bullet 2"/>
    <w:basedOn w:val="Standaard"/>
    <w:uiPriority w:val="99"/>
    <w:semiHidden/>
    <w:rsid w:val="00963117"/>
    <w:pPr>
      <w:spacing w:line="300" w:lineRule="atLeast"/>
    </w:pPr>
  </w:style>
  <w:style w:type="paragraph" w:styleId="Lijstopsomteken3">
    <w:name w:val="List Bullet 3"/>
    <w:basedOn w:val="Standaard"/>
    <w:uiPriority w:val="99"/>
    <w:semiHidden/>
    <w:rsid w:val="00963117"/>
    <w:pPr>
      <w:spacing w:line="300" w:lineRule="atLeast"/>
    </w:pPr>
  </w:style>
  <w:style w:type="table" w:customStyle="1" w:styleId="Tablestyle">
    <w:name w:val="Table style"/>
    <w:basedOn w:val="Standaardtabel"/>
    <w:rsid w:val="006E2696"/>
    <w:tblPr>
      <w:tblCellMar>
        <w:left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semiHidden/>
    <w:rsid w:val="002E7796"/>
    <w:pPr>
      <w:contextualSpacing/>
    </w:pPr>
  </w:style>
  <w:style w:type="paragraph" w:styleId="Lijstvoortzetting">
    <w:name w:val="List Continue"/>
    <w:basedOn w:val="Standaard"/>
    <w:uiPriority w:val="99"/>
    <w:semiHidden/>
    <w:rsid w:val="00B6657B"/>
    <w:pPr>
      <w:spacing w:after="120"/>
      <w:ind w:left="283"/>
      <w:contextualSpacing/>
    </w:pPr>
  </w:style>
  <w:style w:type="numbering" w:customStyle="1" w:styleId="Bulletedlist">
    <w:name w:val="Bulleted list"/>
    <w:uiPriority w:val="99"/>
    <w:rsid w:val="0035192C"/>
    <w:pPr>
      <w:numPr>
        <w:numId w:val="3"/>
      </w:numPr>
    </w:pPr>
  </w:style>
  <w:style w:type="character" w:customStyle="1" w:styleId="Kop3Char">
    <w:name w:val="Kop 3 Char"/>
    <w:basedOn w:val="Standaardalinea-lettertype"/>
    <w:link w:val="Kop3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numbering" w:customStyle="1" w:styleId="Headings">
    <w:name w:val="Headings"/>
    <w:uiPriority w:val="99"/>
    <w:rsid w:val="006D3592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DD33C5"/>
    <w:rPr>
      <w:rFonts w:asciiTheme="minorHAnsi" w:eastAsiaTheme="majorEastAsia" w:hAnsiTheme="minorHAnsi" w:cstheme="majorBidi"/>
      <w:b/>
      <w:bCs/>
      <w:iCs/>
      <w:szCs w:val="24"/>
      <w:lang w:val="nl-BE"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496CC4"/>
    <w:rPr>
      <w:rFonts w:ascii="Arial" w:eastAsiaTheme="majorEastAsia" w:hAnsi="Arial" w:cstheme="majorBidi"/>
      <w:i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7796"/>
    <w:rPr>
      <w:rFonts w:asciiTheme="minorHAnsi" w:hAnsiTheme="minorHAnsi"/>
      <w:szCs w:val="24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97B71"/>
    <w:rPr>
      <w:rFonts w:asciiTheme="minorHAnsi" w:hAnsiTheme="minorHAnsi"/>
      <w:sz w:val="16"/>
      <w:szCs w:val="24"/>
      <w:lang w:val="nl-BE" w:eastAsia="en-US"/>
    </w:rPr>
  </w:style>
  <w:style w:type="paragraph" w:customStyle="1" w:styleId="Smallline">
    <w:name w:val="Small line"/>
    <w:basedOn w:val="Voettekst"/>
    <w:uiPriority w:val="99"/>
    <w:semiHidden/>
    <w:qFormat/>
    <w:rsid w:val="00B02328"/>
    <w:pPr>
      <w:spacing w:line="14" w:lineRule="exact"/>
    </w:pPr>
  </w:style>
  <w:style w:type="paragraph" w:styleId="Lijstnummering2">
    <w:name w:val="List Number 2"/>
    <w:basedOn w:val="Standaard"/>
    <w:uiPriority w:val="99"/>
    <w:semiHidden/>
    <w:rsid w:val="00963117"/>
    <w:pPr>
      <w:spacing w:line="300" w:lineRule="atLeast"/>
      <w:contextualSpacing/>
    </w:pPr>
  </w:style>
  <w:style w:type="paragraph" w:styleId="Lijstnummering3">
    <w:name w:val="List Number 3"/>
    <w:basedOn w:val="Standaard"/>
    <w:uiPriority w:val="99"/>
    <w:semiHidden/>
    <w:rsid w:val="00963117"/>
    <w:pPr>
      <w:spacing w:line="300" w:lineRule="atLeast"/>
      <w:contextualSpacing/>
    </w:pPr>
  </w:style>
  <w:style w:type="character" w:customStyle="1" w:styleId="Kop2Char">
    <w:name w:val="Kop 2 Char"/>
    <w:basedOn w:val="Standaardalinea-lettertype"/>
    <w:link w:val="Kop2"/>
    <w:uiPriority w:val="99"/>
    <w:semiHidden/>
    <w:rsid w:val="00DD33C5"/>
    <w:rPr>
      <w:rFonts w:asciiTheme="majorHAnsi" w:hAnsiTheme="majorHAnsi"/>
      <w:b/>
      <w:sz w:val="24"/>
      <w:szCs w:val="28"/>
      <w:lang w:val="nl-BE" w:eastAsia="en-US"/>
    </w:rPr>
  </w:style>
  <w:style w:type="paragraph" w:customStyle="1" w:styleId="Label">
    <w:name w:val="Label"/>
    <w:basedOn w:val="Standaard"/>
    <w:uiPriority w:val="99"/>
    <w:semiHidden/>
    <w:qFormat/>
    <w:rsid w:val="0086418F"/>
    <w:rPr>
      <w:b/>
      <w:noProof/>
      <w:sz w:val="18"/>
    </w:rPr>
  </w:style>
  <w:style w:type="paragraph" w:customStyle="1" w:styleId="Footeraddress">
    <w:name w:val="Footer address"/>
    <w:uiPriority w:val="99"/>
    <w:semiHidden/>
    <w:qFormat/>
    <w:rsid w:val="0073468B"/>
    <w:rPr>
      <w:rFonts w:asciiTheme="minorHAnsi" w:eastAsiaTheme="minorEastAsia" w:hAnsiTheme="minorHAnsi" w:cstheme="minorBidi"/>
      <w:noProof/>
      <w:color w:val="003399" w:themeColor="accent2"/>
      <w:spacing w:val="-4"/>
      <w:sz w:val="15"/>
      <w:szCs w:val="24"/>
      <w:lang w:eastAsia="zh-CN"/>
    </w:rPr>
  </w:style>
  <w:style w:type="paragraph" w:customStyle="1" w:styleId="DocData">
    <w:name w:val="DocData"/>
    <w:basedOn w:val="Standaard"/>
    <w:uiPriority w:val="99"/>
    <w:semiHidden/>
    <w:qFormat/>
    <w:rsid w:val="0086418F"/>
    <w:rPr>
      <w:noProof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7F74D8"/>
    <w:rPr>
      <w:color w:val="808080"/>
    </w:rPr>
  </w:style>
  <w:style w:type="paragraph" w:styleId="Lijstalinea">
    <w:name w:val="List Paragraph"/>
    <w:basedOn w:val="Standaard"/>
    <w:uiPriority w:val="99"/>
    <w:semiHidden/>
    <w:qFormat/>
    <w:rsid w:val="009F5B31"/>
    <w:pPr>
      <w:ind w:left="720"/>
      <w:contextualSpacing/>
    </w:pPr>
  </w:style>
  <w:style w:type="paragraph" w:customStyle="1" w:styleId="Heading1nonumber">
    <w:name w:val="Heading 1 no number"/>
    <w:basedOn w:val="Kop1"/>
    <w:next w:val="Standaard"/>
    <w:uiPriority w:val="99"/>
    <w:semiHidden/>
    <w:qFormat/>
    <w:rsid w:val="00E011CF"/>
    <w:pPr>
      <w:numPr>
        <w:numId w:val="0"/>
      </w:numPr>
    </w:pPr>
  </w:style>
  <w:style w:type="character" w:customStyle="1" w:styleId="Kop7Char">
    <w:name w:val="Kop 7 Char"/>
    <w:basedOn w:val="Standaardalinea-lettertype"/>
    <w:link w:val="Kop7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paragraph" w:customStyle="1" w:styleId="Heading2nonumber">
    <w:name w:val="Heading 2 no number"/>
    <w:basedOn w:val="Kop2"/>
    <w:next w:val="Standaard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3nonumber">
    <w:name w:val="Heading 3 no number"/>
    <w:basedOn w:val="Kop3"/>
    <w:next w:val="Standaard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1notinTOCnonumber">
    <w:name w:val="Heading 1 not in TOC no number"/>
    <w:basedOn w:val="Kop1"/>
    <w:next w:val="Standaard"/>
    <w:uiPriority w:val="99"/>
    <w:semiHidden/>
    <w:qFormat/>
    <w:rsid w:val="00B378AB"/>
    <w:pPr>
      <w:numPr>
        <w:numId w:val="0"/>
      </w:numPr>
      <w:outlineLvl w:val="9"/>
    </w:pPr>
  </w:style>
  <w:style w:type="paragraph" w:customStyle="1" w:styleId="Quoteinshape">
    <w:name w:val="Quote in shape"/>
    <w:basedOn w:val="Standaard"/>
    <w:uiPriority w:val="99"/>
    <w:semiHidden/>
    <w:qFormat/>
    <w:rsid w:val="00F46F07"/>
    <w:pPr>
      <w:jc w:val="center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D57E4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D57E4"/>
    <w:rPr>
      <w:rFonts w:asciiTheme="minorHAnsi" w:hAnsiTheme="minorHAnsi"/>
      <w:sz w:val="16"/>
      <w:lang w:val="nl-BE" w:eastAsia="en-US"/>
    </w:rPr>
  </w:style>
  <w:style w:type="paragraph" w:styleId="Bijschrift">
    <w:name w:val="caption"/>
    <w:basedOn w:val="Standaard"/>
    <w:next w:val="Standaard"/>
    <w:uiPriority w:val="99"/>
    <w:semiHidden/>
    <w:unhideWhenUsed/>
    <w:qFormat/>
    <w:rsid w:val="00FD57E4"/>
    <w:rPr>
      <w:i/>
      <w:iCs/>
      <w:szCs w:val="18"/>
    </w:rPr>
  </w:style>
  <w:style w:type="paragraph" w:customStyle="1" w:styleId="Quoteinshape-white">
    <w:name w:val="Quote in shape - white"/>
    <w:basedOn w:val="Quoteinshape"/>
    <w:uiPriority w:val="99"/>
    <w:semiHidden/>
    <w:qFormat/>
    <w:rsid w:val="00912129"/>
    <w:rPr>
      <w:color w:val="FFFFFF"/>
    </w:rPr>
  </w:style>
  <w:style w:type="paragraph" w:customStyle="1" w:styleId="Simpleheading">
    <w:name w:val="Simple heading"/>
    <w:basedOn w:val="Standaard"/>
    <w:next w:val="Standaard"/>
    <w:uiPriority w:val="8"/>
    <w:qFormat/>
    <w:rsid w:val="00DD33C5"/>
    <w:pPr>
      <w:keepNext/>
    </w:pPr>
    <w:rPr>
      <w:b/>
      <w:noProof/>
    </w:rPr>
  </w:style>
  <w:style w:type="character" w:styleId="Hyperlink">
    <w:name w:val="Hyperlink"/>
    <w:basedOn w:val="Standaardalinea-lettertype"/>
    <w:uiPriority w:val="99"/>
    <w:unhideWhenUsed/>
    <w:rsid w:val="00F71A2F"/>
    <w:rPr>
      <w:color w:val="000000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F45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45390"/>
    <w:rPr>
      <w:rFonts w:ascii="Segoe UI" w:hAnsi="Segoe UI" w:cs="Segoe UI"/>
      <w:sz w:val="18"/>
      <w:szCs w:val="18"/>
      <w:lang w:val="nl-BE" w:eastAsia="en-US"/>
    </w:rPr>
  </w:style>
  <w:style w:type="paragraph" w:customStyle="1" w:styleId="Footercampus">
    <w:name w:val="Footer campus"/>
    <w:basedOn w:val="Standaard"/>
    <w:next w:val="Standaard"/>
    <w:uiPriority w:val="99"/>
    <w:semiHidden/>
    <w:rsid w:val="0073468B"/>
    <w:pPr>
      <w:spacing w:after="36"/>
    </w:pPr>
    <w:rPr>
      <w:caps/>
      <w:color w:val="FF6600" w:themeColor="accent1"/>
      <w:spacing w:val="-4"/>
      <w:sz w:val="15"/>
    </w:rPr>
  </w:style>
  <w:style w:type="paragraph" w:customStyle="1" w:styleId="FooterVUBname">
    <w:name w:val="Footer VUB name"/>
    <w:basedOn w:val="Footeraddress"/>
    <w:uiPriority w:val="99"/>
    <w:semiHidden/>
    <w:rsid w:val="006D3A61"/>
    <w:pPr>
      <w:spacing w:after="20"/>
    </w:pPr>
  </w:style>
  <w:style w:type="paragraph" w:customStyle="1" w:styleId="Vakgroepnaam">
    <w:name w:val="Vakgroep naam"/>
    <w:basedOn w:val="Logo"/>
    <w:uiPriority w:val="99"/>
    <w:semiHidden/>
    <w:qFormat/>
    <w:rsid w:val="00C5121E"/>
    <w:pPr>
      <w:jc w:val="right"/>
    </w:pPr>
    <w:rPr>
      <w:position w:val="-26"/>
      <w:sz w:val="22"/>
    </w:rPr>
  </w:style>
  <w:style w:type="paragraph" w:customStyle="1" w:styleId="Logo">
    <w:name w:val="Logo"/>
    <w:basedOn w:val="Standaard"/>
    <w:uiPriority w:val="99"/>
    <w:semiHidden/>
    <w:qFormat/>
    <w:rsid w:val="008B74E4"/>
    <w:pPr>
      <w:spacing w:line="240" w:lineRule="auto"/>
    </w:pPr>
  </w:style>
  <w:style w:type="paragraph" w:customStyle="1" w:styleId="Naam">
    <w:name w:val="Naam"/>
    <w:basedOn w:val="Standaard"/>
    <w:next w:val="Standaard"/>
    <w:qFormat/>
    <w:rsid w:val="0086418F"/>
    <w:rPr>
      <w:cap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6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earchportal.vub.be/en/persons/guido-van-limberghen/publica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limber\Documents\administratie\brieven\VUB%20brief%20algemeen%20.dotx" TargetMode="External"/></Relationships>
</file>

<file path=word/theme/theme1.xml><?xml version="1.0" encoding="utf-8"?>
<a:theme xmlns:a="http://schemas.openxmlformats.org/drawingml/2006/main" name="Office Theme">
  <a:themeElements>
    <a:clrScheme name="VUB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600"/>
      </a:accent1>
      <a:accent2>
        <a:srgbClr val="003399"/>
      </a:accent2>
      <a:accent3>
        <a:srgbClr val="A5A5A5"/>
      </a:accent3>
      <a:accent4>
        <a:srgbClr val="5B9BD5"/>
      </a:accent4>
      <a:accent5>
        <a:srgbClr val="FFC000"/>
      </a:accent5>
      <a:accent6>
        <a:srgbClr val="70AD47"/>
      </a:accent6>
      <a:hlink>
        <a:srgbClr val="000000"/>
      </a:hlink>
      <a:folHlink>
        <a:srgbClr val="000000"/>
      </a:folHlink>
    </a:clrScheme>
    <a:fontScheme name="VU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D3BD-D457-4A4E-A61B-904E646D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VUB brief algemeen .dotx</Template>
  <TotalTime>115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Brussel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gvlimber</dc:creator>
  <dc:description>Template by Orange Pepper_x000d_
Design by Keppens design&amp;c ommunication_x000d_
2016</dc:description>
  <cp:lastModifiedBy>Guido Van Limberghen</cp:lastModifiedBy>
  <cp:revision>128</cp:revision>
  <cp:lastPrinted>2016-11-10T08:46:00Z</cp:lastPrinted>
  <dcterms:created xsi:type="dcterms:W3CDTF">2019-03-25T09:33:00Z</dcterms:created>
  <dcterms:modified xsi:type="dcterms:W3CDTF">2021-02-09T11:11:00Z</dcterms:modified>
</cp:coreProperties>
</file>